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0B0519"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10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2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9" w:rsidRDefault="000B0519"/>
    <w:p w:rsidR="000B0519" w:rsidRDefault="000B0519"/>
    <w:p w:rsidR="000B0519" w:rsidRDefault="000B0519"/>
    <w:p w:rsidR="000B0519" w:rsidRDefault="000B0519"/>
    <w:p w:rsidR="000B0519" w:rsidRDefault="000B0519"/>
    <w:p w:rsidR="000B0519" w:rsidRPr="000B0519" w:rsidRDefault="000B0519" w:rsidP="000B0519">
      <w:pPr>
        <w:pStyle w:val="a8"/>
        <w:numPr>
          <w:ilvl w:val="0"/>
          <w:numId w:val="8"/>
        </w:numPr>
        <w:tabs>
          <w:tab w:val="left" w:pos="2808"/>
        </w:tabs>
        <w:rPr>
          <w:sz w:val="24"/>
          <w:szCs w:val="24"/>
        </w:rPr>
      </w:pPr>
      <w:r w:rsidRPr="000B0519">
        <w:rPr>
          <w:sz w:val="24"/>
          <w:szCs w:val="24"/>
          <w:lang w:val="ru-RU"/>
        </w:rPr>
        <w:lastRenderedPageBreak/>
        <w:t>Общие положения</w:t>
      </w:r>
    </w:p>
    <w:p w:rsidR="000B0519" w:rsidRPr="000B0519" w:rsidRDefault="000B0519" w:rsidP="000B05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19" w:rsidRPr="000B0519" w:rsidRDefault="000B0519" w:rsidP="000B05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 xml:space="preserve">Единый орфографический и речевой режим – это система единых требований к устной и письменной речи всех педагогических работников и учащихся. Соблюдение единых требований для всего коллектива ГБОУ СОШ №3 г.о. Чапаевск должно помочь воспитанию грамотной, всесторонне развитой личности, владеющей разными видами речевой деятельности (осмысленного слушания, говорения, чтения и письма). </w:t>
      </w:r>
    </w:p>
    <w:p w:rsidR="000B0519" w:rsidRPr="000B0519" w:rsidRDefault="000B0519" w:rsidP="000B05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0519">
        <w:rPr>
          <w:rFonts w:ascii="Times New Roman" w:hAnsi="Times New Roman" w:cs="Times New Roman"/>
          <w:sz w:val="24"/>
          <w:szCs w:val="24"/>
        </w:rPr>
        <w:t>В настоящее время не существует единых нормативных требований к организации орфографического и речевого режима в школе, поскольку «Единый орфографический режим» (Методическое письмо Министерства просвещения РСФСР от 01. 09. 1980 № 364-М «О единых требованиях к устной и письменной речи учащихся, к проведению письменных работ и проверке тетрадей») утратил свою силу на основании приказа Министерства просвещения РСФСР от 18. 12. 1987 №224</w:t>
      </w:r>
      <w:proofErr w:type="gramEnd"/>
      <w:r w:rsidRPr="000B0519">
        <w:rPr>
          <w:rFonts w:ascii="Times New Roman" w:hAnsi="Times New Roman" w:cs="Times New Roman"/>
          <w:sz w:val="24"/>
          <w:szCs w:val="24"/>
        </w:rPr>
        <w:t xml:space="preserve"> «О признании нормативных документов Министерства просвещения РСФСР утратившими силу» (Сборник приказов и инструкций Министерства просвещения РСФСР № 8, 1988 г.). </w:t>
      </w:r>
    </w:p>
    <w:p w:rsidR="000B0519" w:rsidRPr="000B0519" w:rsidRDefault="000B0519" w:rsidP="000B0519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 xml:space="preserve">Нормативно-правовая база. </w:t>
      </w:r>
    </w:p>
    <w:p w:rsidR="000B0519" w:rsidRPr="000B0519" w:rsidRDefault="000B0519" w:rsidP="000B0519">
      <w:pPr>
        <w:pStyle w:val="a8"/>
        <w:shd w:val="clear" w:color="auto" w:fill="FFFFFF"/>
        <w:autoSpaceDE w:val="0"/>
        <w:autoSpaceDN w:val="0"/>
        <w:adjustRightInd w:val="0"/>
        <w:ind w:left="1080" w:firstLine="0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Данное положение разработано в соответствии со  следующими документами: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Федеральный закон от 29. 12. 2012 № 273-ФЗ (ред. от 07. 05. 2013) «Об образовании в Российской Федерации».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519">
        <w:rPr>
          <w:rFonts w:ascii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6 октября 2009 г. № 373</w:t>
      </w:r>
      <w:proofErr w:type="gramStart"/>
      <w:r w:rsidRPr="000B0519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0B0519">
        <w:rPr>
          <w:rFonts w:ascii="Times New Roman" w:hAnsi="Times New Roman" w:cs="Times New Roman"/>
          <w:sz w:val="24"/>
          <w:szCs w:val="24"/>
          <w:lang w:eastAsia="ar-SA"/>
        </w:rPr>
        <w:t xml:space="preserve">б утверждении и введении в действие федерального государственного образовательного стандарта начального общего образования. 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519">
        <w:rPr>
          <w:rFonts w:ascii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17 декабря 2010 г. № 1897</w:t>
      </w:r>
      <w:proofErr w:type="gramStart"/>
      <w:r w:rsidRPr="000B0519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0B0519">
        <w:rPr>
          <w:rFonts w:ascii="Times New Roman" w:hAnsi="Times New Roman" w:cs="Times New Roman"/>
          <w:sz w:val="24"/>
          <w:szCs w:val="24"/>
          <w:lang w:eastAsia="ar-SA"/>
        </w:rPr>
        <w:t xml:space="preserve">б утверждении федерального государственного образовательного стандарта основного общего образования. 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519">
        <w:rPr>
          <w:rFonts w:ascii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г. 6 октября 2009 г № 413</w:t>
      </w:r>
      <w:proofErr w:type="gramStart"/>
      <w:r w:rsidRPr="000B0519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0B0519">
        <w:rPr>
          <w:rFonts w:ascii="Times New Roman" w:hAnsi="Times New Roman" w:cs="Times New Roman"/>
          <w:sz w:val="24"/>
          <w:szCs w:val="24"/>
          <w:lang w:eastAsia="ar-SA"/>
        </w:rPr>
        <w:t xml:space="preserve">б утверждении федерального государственного образовательного стандарта среднего общего образования (в ред. Приказа </w:t>
      </w:r>
      <w:proofErr w:type="spellStart"/>
      <w:r w:rsidRPr="000B0519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B0519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29.12.2014 № 1645).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519">
        <w:rPr>
          <w:rFonts w:ascii="Times New Roman" w:hAnsi="Times New Roman" w:cs="Times New Roman"/>
          <w:sz w:val="24"/>
          <w:szCs w:val="24"/>
          <w:lang w:eastAsia="ar-SA"/>
        </w:rPr>
        <w:t>Приказ Министерства труда и социальной защиты Российской Федерации от «18» октября 2013 г. № 544н Профессиональный стандарт Педагог (педагогическая деятельность в дошкольном, начальном общем, основном общем, среднем общем образовании) (воспитатель, учитель).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Федеральная целевая программа Российской Федерации "Развитие образования" на 2013-2020 годы, утвержденная Правительством РФ 15 апреля 2014 г. N 295.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 xml:space="preserve">Федеральная целевая программа "Русский язык" на 2016 - 2020 годы, утвержденная постановлением Правительства Российской Федерации от 20 мая 2015 г. № 481 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(распоряжение Правительства РФ от 09.04.2016 N 637-р).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 xml:space="preserve"> Нормы оценки знаний, умений и навыков учащихся по русскому языку (Письма Министерства образования и науки РФ).</w:t>
      </w:r>
    </w:p>
    <w:p w:rsidR="000B0519" w:rsidRPr="000B0519" w:rsidRDefault="000B0519" w:rsidP="000B051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bCs/>
          <w:sz w:val="24"/>
          <w:szCs w:val="24"/>
        </w:rPr>
        <w:t>Методических рекомендаций по соблюдению единых требований к организации орфографического и речевого режима в ОО, разработанных Кафедрой преподавания языков и литературы СИПКРО Министерства образования и науки Самарской области, декабрь 2018г</w:t>
      </w:r>
    </w:p>
    <w:p w:rsidR="000B0519" w:rsidRPr="000B0519" w:rsidRDefault="000B0519" w:rsidP="000B0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19" w:rsidRPr="000B0519" w:rsidRDefault="000B0519" w:rsidP="000B0519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0B0519">
        <w:rPr>
          <w:b/>
          <w:bCs/>
          <w:sz w:val="24"/>
          <w:szCs w:val="24"/>
        </w:rPr>
        <w:t>Предполагаемые</w:t>
      </w:r>
      <w:proofErr w:type="spellEnd"/>
      <w:r w:rsidRPr="000B0519">
        <w:rPr>
          <w:b/>
          <w:bCs/>
          <w:sz w:val="24"/>
          <w:szCs w:val="24"/>
        </w:rPr>
        <w:t xml:space="preserve"> </w:t>
      </w:r>
      <w:proofErr w:type="spellStart"/>
      <w:r w:rsidRPr="000B0519">
        <w:rPr>
          <w:b/>
          <w:bCs/>
          <w:sz w:val="24"/>
          <w:szCs w:val="24"/>
        </w:rPr>
        <w:t>результаты</w:t>
      </w:r>
      <w:proofErr w:type="spellEnd"/>
      <w:r w:rsidRPr="000B0519">
        <w:rPr>
          <w:b/>
          <w:bCs/>
          <w:sz w:val="24"/>
          <w:szCs w:val="24"/>
        </w:rPr>
        <w:t xml:space="preserve"> </w:t>
      </w:r>
      <w:proofErr w:type="spellStart"/>
      <w:r w:rsidRPr="000B0519">
        <w:rPr>
          <w:b/>
          <w:bCs/>
          <w:sz w:val="24"/>
          <w:szCs w:val="24"/>
        </w:rPr>
        <w:t>реализации</w:t>
      </w:r>
      <w:proofErr w:type="spellEnd"/>
      <w:r w:rsidRPr="000B0519">
        <w:rPr>
          <w:b/>
          <w:bCs/>
          <w:sz w:val="24"/>
          <w:szCs w:val="24"/>
        </w:rPr>
        <w:t xml:space="preserve"> </w:t>
      </w:r>
      <w:r w:rsidRPr="000B0519">
        <w:rPr>
          <w:b/>
          <w:bCs/>
          <w:sz w:val="24"/>
          <w:szCs w:val="24"/>
          <w:lang w:val="ru-RU"/>
        </w:rPr>
        <w:t>положения</w:t>
      </w:r>
      <w:r w:rsidRPr="000B0519">
        <w:rPr>
          <w:b/>
          <w:bCs/>
          <w:sz w:val="24"/>
          <w:szCs w:val="24"/>
        </w:rPr>
        <w:t>:</w:t>
      </w:r>
    </w:p>
    <w:p w:rsidR="000B0519" w:rsidRPr="000B0519" w:rsidRDefault="000B0519" w:rsidP="000B0519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513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Соблюдение единых требований к организации орфографического и речевого режима позволит сформировать функциональную грамотность, овладеть речевой культурой, совершенствовать все виды речевой деятельности (</w:t>
      </w:r>
      <w:proofErr w:type="spellStart"/>
      <w:r w:rsidRPr="000B0519">
        <w:rPr>
          <w:color w:val="000000"/>
          <w:sz w:val="24"/>
          <w:szCs w:val="24"/>
          <w:lang w:val="ru-RU" w:eastAsia="ru-RU"/>
        </w:rPr>
        <w:t>аудирование</w:t>
      </w:r>
      <w:proofErr w:type="spellEnd"/>
      <w:r w:rsidRPr="000B0519">
        <w:rPr>
          <w:color w:val="000000"/>
          <w:sz w:val="24"/>
          <w:szCs w:val="24"/>
          <w:lang w:val="ru-RU" w:eastAsia="ru-RU"/>
        </w:rPr>
        <w:t>, говорение, чтение и письмо).</w:t>
      </w:r>
    </w:p>
    <w:p w:rsidR="000B0519" w:rsidRPr="000B0519" w:rsidRDefault="000B0519" w:rsidP="000B0519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513"/>
        <w:rPr>
          <w:sz w:val="24"/>
          <w:szCs w:val="24"/>
          <w:lang w:val="ru-RU" w:eastAsia="ru-RU"/>
        </w:rPr>
      </w:pPr>
      <w:r w:rsidRPr="000B0519">
        <w:rPr>
          <w:sz w:val="24"/>
          <w:szCs w:val="24"/>
          <w:lang w:val="ru-RU" w:eastAsia="ru-RU"/>
        </w:rPr>
        <w:t xml:space="preserve">При определенном уровне овладения русским языком у школьников повысится качество освоения всех школьных дисциплин. </w:t>
      </w:r>
    </w:p>
    <w:p w:rsidR="000B0519" w:rsidRPr="000B0519" w:rsidRDefault="000B0519" w:rsidP="000B0519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513"/>
        <w:rPr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 xml:space="preserve"> Комплекс мер, направленных на реализацию данного положения, делает русский язык главной интегрирующей идеей в изучении всех школьных предметов.</w:t>
      </w:r>
    </w:p>
    <w:p w:rsidR="000B0519" w:rsidRPr="000B0519" w:rsidRDefault="000B0519" w:rsidP="000B0519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513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 xml:space="preserve"> Культура речи учителей и учащихся станет одной из основных качественных характеристик образовательной среды ГБОУ СОШ №3 г.о. Чапаевск и ведущим направлением в воспитании и образовании школьников.</w:t>
      </w:r>
    </w:p>
    <w:p w:rsidR="000B0519" w:rsidRPr="000B0519" w:rsidRDefault="000B0519" w:rsidP="000B0519">
      <w:pPr>
        <w:shd w:val="clear" w:color="auto" w:fill="FFFFFF"/>
        <w:autoSpaceDE w:val="0"/>
        <w:autoSpaceDN w:val="0"/>
        <w:adjustRightInd w:val="0"/>
        <w:spacing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</w:p>
    <w:p w:rsidR="000B0519" w:rsidRPr="000B0519" w:rsidRDefault="000B0519" w:rsidP="000B05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Для организации единого речевого режима в ГБОУ СОШ №3 г.о. Чапае</w:t>
      </w:r>
      <w:proofErr w:type="gramStart"/>
      <w:r w:rsidRPr="000B0519">
        <w:rPr>
          <w:rFonts w:ascii="Times New Roman" w:hAnsi="Times New Roman" w:cs="Times New Roman"/>
          <w:sz w:val="24"/>
          <w:szCs w:val="24"/>
        </w:rPr>
        <w:t xml:space="preserve">вск </w:t>
      </w:r>
      <w:r w:rsidRPr="000B0519"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gramEnd"/>
      <w:r w:rsidRPr="000B0519">
        <w:rPr>
          <w:rFonts w:ascii="Times New Roman" w:hAnsi="Times New Roman" w:cs="Times New Roman"/>
          <w:b/>
          <w:bCs/>
          <w:sz w:val="24"/>
          <w:szCs w:val="24"/>
        </w:rPr>
        <w:t>едует учитывать ряд требований</w:t>
      </w:r>
      <w:r w:rsidRPr="000B0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519" w:rsidRPr="000B0519" w:rsidRDefault="000B0519" w:rsidP="000B051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519" w:rsidRPr="000B0519" w:rsidRDefault="000B0519" w:rsidP="000B051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519">
        <w:rPr>
          <w:rFonts w:ascii="Times New Roman" w:hAnsi="Times New Roman" w:cs="Times New Roman"/>
          <w:b/>
          <w:bCs/>
          <w:sz w:val="24"/>
          <w:szCs w:val="24"/>
        </w:rPr>
        <w:t>I. Единые требования к устной и письменной речи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>Ведущая роль в овладении учениками культурой устной и письменной речи, прочными орфографическими и пунктуационными навыками принадлежит учителям начальных классов и учителям русского языка и литературы. Успех работы по повышению речевой культуры учащихся зависит от деятельности всего педагогического коллектива школы, от того, как реализуются единые требования к устной и письменной речи учащихся всеми учителями и другими работниками</w:t>
      </w:r>
      <w:r w:rsidRPr="000B0519">
        <w:rPr>
          <w:spacing w:val="-15"/>
          <w:lang w:val="ru-RU"/>
        </w:rPr>
        <w:t xml:space="preserve"> </w:t>
      </w:r>
      <w:r w:rsidRPr="000B0519">
        <w:rPr>
          <w:lang w:val="ru-RU"/>
        </w:rPr>
        <w:t>школы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 xml:space="preserve">В ГБОУ СОШ №3 г.о. Чапаевск  преподавание всех предметов осуществляется </w:t>
      </w:r>
      <w:r w:rsidRPr="000B0519">
        <w:rPr>
          <w:b/>
          <w:bCs/>
          <w:i/>
          <w:iCs/>
          <w:lang w:val="ru-RU"/>
        </w:rPr>
        <w:t xml:space="preserve">в единстве воспитания речевой культуры учащихся  </w:t>
      </w:r>
      <w:r w:rsidRPr="000B0519">
        <w:rPr>
          <w:lang w:val="ru-RU"/>
        </w:rPr>
        <w:t xml:space="preserve">общими силами всех учителей; </w:t>
      </w:r>
      <w:r w:rsidRPr="000B0519">
        <w:rPr>
          <w:b/>
          <w:bCs/>
          <w:i/>
          <w:iCs/>
          <w:lang w:val="ru-RU"/>
        </w:rPr>
        <w:t xml:space="preserve">требования, предъявляемые на уроках русского языка, должны поддерживаться учителями всех </w:t>
      </w:r>
      <w:proofErr w:type="gramStart"/>
      <w:r w:rsidRPr="000B0519">
        <w:rPr>
          <w:b/>
          <w:bCs/>
          <w:i/>
          <w:iCs/>
          <w:lang w:val="ru-RU"/>
        </w:rPr>
        <w:t>предметов</w:t>
      </w:r>
      <w:proofErr w:type="gramEnd"/>
      <w:r w:rsidRPr="000B0519">
        <w:rPr>
          <w:b/>
          <w:bCs/>
          <w:i/>
          <w:iCs/>
          <w:lang w:val="ru-RU"/>
        </w:rPr>
        <w:t xml:space="preserve"> как на уроках, так и во время внеклассной работы.</w:t>
      </w:r>
      <w:r w:rsidRPr="000B0519">
        <w:rPr>
          <w:lang w:val="ru-RU"/>
        </w:rPr>
        <w:t xml:space="preserve"> 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 xml:space="preserve">Администрация школы должна направлять, координировать и контролировать работу по осуществлению единого речевого режима в школе. 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</w:p>
    <w:p w:rsidR="000B0519" w:rsidRPr="000B0519" w:rsidRDefault="000B0519" w:rsidP="000B0519">
      <w:pPr>
        <w:pStyle w:val="1"/>
        <w:tabs>
          <w:tab w:val="left" w:pos="2268"/>
          <w:tab w:val="left" w:pos="2977"/>
        </w:tabs>
        <w:spacing w:before="0"/>
        <w:ind w:left="2977" w:hanging="283"/>
        <w:jc w:val="both"/>
        <w:rPr>
          <w:lang w:val="ru-RU"/>
        </w:rPr>
      </w:pPr>
      <w:r w:rsidRPr="000B0519">
        <w:rPr>
          <w:lang w:val="ru-RU"/>
        </w:rPr>
        <w:t>1.1 Требования к устной и письменной речи</w:t>
      </w:r>
      <w:r w:rsidRPr="000B0519">
        <w:rPr>
          <w:spacing w:val="-9"/>
          <w:lang w:val="ru-RU"/>
        </w:rPr>
        <w:t xml:space="preserve"> </w:t>
      </w:r>
      <w:r w:rsidRPr="000B0519">
        <w:rPr>
          <w:lang w:val="ru-RU"/>
        </w:rPr>
        <w:t>учащихся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>Любое высказывание учащихся в устной и письменной форме следует оценивать, учитывая содержание высказывания, логическое построение и речевое оформление.</w:t>
      </w:r>
    </w:p>
    <w:p w:rsidR="000B0519" w:rsidRPr="000B0519" w:rsidRDefault="000B0519" w:rsidP="000B0519">
      <w:pPr>
        <w:pStyle w:val="a6"/>
        <w:ind w:left="0" w:firstLine="720"/>
        <w:rPr>
          <w:b/>
          <w:bCs/>
          <w:i/>
          <w:iCs/>
          <w:lang w:val="ru-RU"/>
        </w:rPr>
      </w:pPr>
      <w:r w:rsidRPr="000B0519">
        <w:rPr>
          <w:b/>
          <w:bCs/>
          <w:i/>
          <w:iCs/>
          <w:lang w:val="ru-RU"/>
        </w:rPr>
        <w:t>Учащиеся должны уметь: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>давать ответ на любой вопрос в полной форме, то есть в форме предложения или маленького текста;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>говорить или писать на тему, соблюдая ее границы;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>отбирать наиболее существенные факты и сведения для раскрытия темы и основной идеи высказывания;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>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>правильно и точно пользоваться языковыми средствами для оформления высказывания;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>строить высказывание в определенном стиле (разговорном, научном, публицистическом и др.) в зависимости от цели и ситуации общения (на уроке, собрании, экскурсии, в походе и т. д.);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 xml:space="preserve">отвечать громко, четко, с соблюдением логических ударений, пауз и правильной интонации; </w:t>
      </w:r>
    </w:p>
    <w:p w:rsidR="000B0519" w:rsidRPr="000B0519" w:rsidRDefault="000B0519" w:rsidP="000B0519">
      <w:pPr>
        <w:pStyle w:val="a6"/>
        <w:numPr>
          <w:ilvl w:val="0"/>
          <w:numId w:val="4"/>
        </w:numPr>
        <w:ind w:left="0" w:firstLine="720"/>
        <w:rPr>
          <w:lang w:val="ru-RU"/>
        </w:rPr>
      </w:pPr>
      <w:r w:rsidRPr="000B0519">
        <w:rPr>
          <w:lang w:val="ru-RU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0B0519" w:rsidRPr="000B0519" w:rsidRDefault="000B0519" w:rsidP="000B0519">
      <w:pPr>
        <w:pStyle w:val="a6"/>
        <w:ind w:left="0" w:firstLine="720"/>
        <w:rPr>
          <w:b/>
          <w:bCs/>
          <w:i/>
          <w:iCs/>
          <w:lang w:val="ru-RU"/>
        </w:rPr>
      </w:pPr>
    </w:p>
    <w:p w:rsidR="000B0519" w:rsidRPr="000B0519" w:rsidRDefault="000B0519" w:rsidP="000B0519">
      <w:pPr>
        <w:pStyle w:val="a6"/>
        <w:ind w:left="0" w:firstLine="720"/>
        <w:rPr>
          <w:b/>
          <w:bCs/>
          <w:i/>
          <w:iCs/>
          <w:lang w:val="ru-RU"/>
        </w:rPr>
      </w:pPr>
      <w:r w:rsidRPr="000B0519">
        <w:rPr>
          <w:b/>
          <w:bCs/>
          <w:i/>
          <w:iCs/>
          <w:lang w:val="ru-RU"/>
        </w:rPr>
        <w:t>Грамотно оформленным следует считать высказывание, в котором соблюдаются:</w:t>
      </w:r>
    </w:p>
    <w:p w:rsidR="000B0519" w:rsidRPr="000B0519" w:rsidRDefault="000B0519" w:rsidP="000B0519">
      <w:pPr>
        <w:pStyle w:val="a8"/>
        <w:numPr>
          <w:ilvl w:val="0"/>
          <w:numId w:val="1"/>
        </w:numPr>
        <w:tabs>
          <w:tab w:val="left" w:pos="1081"/>
        </w:tabs>
        <w:ind w:left="0" w:firstLine="720"/>
        <w:rPr>
          <w:sz w:val="24"/>
          <w:szCs w:val="24"/>
        </w:rPr>
      </w:pPr>
      <w:r w:rsidRPr="000B0519">
        <w:rPr>
          <w:sz w:val="24"/>
          <w:szCs w:val="24"/>
          <w:lang w:val="ru-RU"/>
        </w:rPr>
        <w:t xml:space="preserve"> </w:t>
      </w:r>
      <w:proofErr w:type="spellStart"/>
      <w:r w:rsidRPr="000B0519">
        <w:rPr>
          <w:sz w:val="24"/>
          <w:szCs w:val="24"/>
        </w:rPr>
        <w:t>правила</w:t>
      </w:r>
      <w:proofErr w:type="spellEnd"/>
      <w:r w:rsidRPr="000B0519">
        <w:rPr>
          <w:sz w:val="24"/>
          <w:szCs w:val="24"/>
        </w:rPr>
        <w:t xml:space="preserve"> </w:t>
      </w:r>
      <w:proofErr w:type="spellStart"/>
      <w:r w:rsidRPr="000B0519">
        <w:rPr>
          <w:sz w:val="24"/>
          <w:szCs w:val="24"/>
        </w:rPr>
        <w:t>произношения</w:t>
      </w:r>
      <w:proofErr w:type="spellEnd"/>
      <w:r w:rsidRPr="000B0519">
        <w:rPr>
          <w:sz w:val="24"/>
          <w:szCs w:val="24"/>
        </w:rPr>
        <w:t xml:space="preserve"> и</w:t>
      </w:r>
      <w:r w:rsidRPr="000B0519">
        <w:rPr>
          <w:spacing w:val="-11"/>
          <w:sz w:val="24"/>
          <w:szCs w:val="24"/>
        </w:rPr>
        <w:t xml:space="preserve"> </w:t>
      </w:r>
      <w:proofErr w:type="spellStart"/>
      <w:r w:rsidRPr="000B0519">
        <w:rPr>
          <w:sz w:val="24"/>
          <w:szCs w:val="24"/>
        </w:rPr>
        <w:t>ударения</w:t>
      </w:r>
      <w:proofErr w:type="spellEnd"/>
      <w:r w:rsidRPr="000B0519">
        <w:rPr>
          <w:sz w:val="24"/>
          <w:szCs w:val="24"/>
        </w:rPr>
        <w:t>;</w:t>
      </w:r>
    </w:p>
    <w:p w:rsidR="000B0519" w:rsidRPr="000B0519" w:rsidRDefault="000B0519" w:rsidP="000B0519">
      <w:pPr>
        <w:pStyle w:val="a8"/>
        <w:numPr>
          <w:ilvl w:val="0"/>
          <w:numId w:val="1"/>
        </w:numPr>
        <w:tabs>
          <w:tab w:val="left" w:pos="1170"/>
        </w:tabs>
        <w:ind w:left="0" w:firstLine="720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правила употребления слов в соответствии с их значением, закрепленным в словарях, и особенностями использования в различных стилях</w:t>
      </w:r>
      <w:r w:rsidRPr="000B0519">
        <w:rPr>
          <w:spacing w:val="-16"/>
          <w:sz w:val="24"/>
          <w:szCs w:val="24"/>
          <w:lang w:val="ru-RU"/>
        </w:rPr>
        <w:t xml:space="preserve"> </w:t>
      </w:r>
      <w:r w:rsidRPr="000B0519">
        <w:rPr>
          <w:sz w:val="24"/>
          <w:szCs w:val="24"/>
          <w:lang w:val="ru-RU"/>
        </w:rPr>
        <w:t>речи;</w:t>
      </w:r>
    </w:p>
    <w:p w:rsidR="000B0519" w:rsidRPr="000B0519" w:rsidRDefault="000B0519" w:rsidP="000B0519">
      <w:pPr>
        <w:pStyle w:val="a8"/>
        <w:numPr>
          <w:ilvl w:val="0"/>
          <w:numId w:val="1"/>
        </w:numPr>
        <w:tabs>
          <w:tab w:val="left" w:pos="1138"/>
        </w:tabs>
        <w:ind w:left="0" w:firstLine="720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правила образования и изменения слов, а также образования словосочетаний и предложений в соответствии с требованиями</w:t>
      </w:r>
      <w:r w:rsidRPr="000B0519">
        <w:rPr>
          <w:spacing w:val="-15"/>
          <w:sz w:val="24"/>
          <w:szCs w:val="24"/>
          <w:lang w:val="ru-RU"/>
        </w:rPr>
        <w:t xml:space="preserve"> </w:t>
      </w:r>
      <w:r w:rsidRPr="000B0519">
        <w:rPr>
          <w:sz w:val="24"/>
          <w:szCs w:val="24"/>
          <w:lang w:val="ru-RU"/>
        </w:rPr>
        <w:t>грамматики;</w:t>
      </w:r>
    </w:p>
    <w:p w:rsidR="000B0519" w:rsidRPr="000B0519" w:rsidRDefault="000B0519" w:rsidP="000B0519">
      <w:pPr>
        <w:pStyle w:val="a8"/>
        <w:numPr>
          <w:ilvl w:val="0"/>
          <w:numId w:val="1"/>
        </w:numPr>
        <w:tabs>
          <w:tab w:val="left" w:pos="1208"/>
        </w:tabs>
        <w:ind w:left="0" w:firstLine="720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 xml:space="preserve">правила орфографии и пунктуации, </w:t>
      </w:r>
      <w:r w:rsidRPr="000B0519">
        <w:rPr>
          <w:spacing w:val="3"/>
          <w:sz w:val="24"/>
          <w:szCs w:val="24"/>
          <w:lang w:val="ru-RU"/>
        </w:rPr>
        <w:t xml:space="preserve">не </w:t>
      </w:r>
      <w:r w:rsidRPr="000B0519">
        <w:rPr>
          <w:sz w:val="24"/>
          <w:szCs w:val="24"/>
          <w:lang w:val="ru-RU"/>
        </w:rPr>
        <w:t>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</w:t>
      </w:r>
      <w:r w:rsidRPr="000B0519">
        <w:rPr>
          <w:spacing w:val="-21"/>
          <w:sz w:val="24"/>
          <w:szCs w:val="24"/>
          <w:lang w:val="ru-RU"/>
        </w:rPr>
        <w:t xml:space="preserve"> </w:t>
      </w:r>
      <w:r w:rsidRPr="000B0519">
        <w:rPr>
          <w:sz w:val="24"/>
          <w:szCs w:val="24"/>
          <w:lang w:val="ru-RU"/>
        </w:rPr>
        <w:t>др.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>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proofErr w:type="gramStart"/>
      <w:r w:rsidRPr="000B0519">
        <w:rPr>
          <w:lang w:val="ru-RU"/>
        </w:rPr>
        <w:t xml:space="preserve">Для речевой культуры учащихся важны и такие умения, как умение слушать и понимать речь учителя и учащегося, внимательно относиться к высказываниям других, умение поставить вопрос, принять участие в диалоге и </w:t>
      </w:r>
      <w:proofErr w:type="spellStart"/>
      <w:r w:rsidRPr="000B0519">
        <w:rPr>
          <w:lang w:val="ru-RU"/>
        </w:rPr>
        <w:t>полилоге</w:t>
      </w:r>
      <w:proofErr w:type="spellEnd"/>
      <w:r w:rsidRPr="000B0519">
        <w:rPr>
          <w:lang w:val="ru-RU" w:eastAsia="ru-RU"/>
        </w:rPr>
        <w:t>, что характеризует один из личностных результатов освоения основной образовательной программы –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</w:t>
      </w:r>
      <w:proofErr w:type="gramEnd"/>
      <w:r w:rsidRPr="000B0519">
        <w:rPr>
          <w:lang w:val="ru-RU" w:eastAsia="ru-RU"/>
        </w:rPr>
        <w:t xml:space="preserve"> - </w:t>
      </w:r>
      <w:proofErr w:type="gramStart"/>
      <w:r w:rsidRPr="000B0519">
        <w:rPr>
          <w:lang w:val="ru-RU" w:eastAsia="ru-RU"/>
        </w:rPr>
        <w:t>полезной, учебно-исследовательской, творческой и других видов деятельности (трудовые действия учителя предметного модуля «Русский язык» изложены в профессиональном стандарте педагога).</w:t>
      </w:r>
      <w:r w:rsidRPr="000B0519">
        <w:rPr>
          <w:vertAlign w:val="superscript"/>
          <w:lang w:val="ru-RU" w:eastAsia="ru-RU"/>
        </w:rPr>
        <w:t>.</w:t>
      </w:r>
      <w:r w:rsidRPr="000B0519">
        <w:rPr>
          <w:lang w:val="ru-RU" w:eastAsia="ru-RU"/>
        </w:rPr>
        <w:t xml:space="preserve"> Учащиеся должны владеть навыками различных видов чтения (выразительного, вслух и про себя и др.), смысловым чтением, которое определяется как осмысление цели чтения и выбор вида чтения (выборочное, ознакомительное, просмотровое, изучающее) в зависимости от цели.</w:t>
      </w:r>
      <w:proofErr w:type="gramEnd"/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</w:p>
    <w:p w:rsidR="000B0519" w:rsidRPr="000B0519" w:rsidRDefault="000B0519" w:rsidP="000B0519">
      <w:pPr>
        <w:pStyle w:val="1"/>
        <w:tabs>
          <w:tab w:val="left" w:pos="1227"/>
          <w:tab w:val="left" w:pos="1701"/>
        </w:tabs>
        <w:spacing w:before="0"/>
        <w:ind w:left="2127" w:hanging="851"/>
        <w:jc w:val="both"/>
        <w:rPr>
          <w:lang w:val="ru-RU"/>
        </w:rPr>
      </w:pPr>
      <w:r w:rsidRPr="000B0519">
        <w:rPr>
          <w:lang w:val="ru-RU"/>
        </w:rPr>
        <w:t>1.2 Работа педагогического коллектива по осуществлению единых требований к устной и письменной речи</w:t>
      </w:r>
      <w:r w:rsidRPr="000B0519">
        <w:rPr>
          <w:spacing w:val="-12"/>
          <w:lang w:val="ru-RU"/>
        </w:rPr>
        <w:t xml:space="preserve"> </w:t>
      </w:r>
      <w:r w:rsidRPr="000B0519">
        <w:rPr>
          <w:lang w:val="ru-RU"/>
        </w:rPr>
        <w:t>учащихся</w:t>
      </w:r>
    </w:p>
    <w:p w:rsidR="000B0519" w:rsidRPr="000B0519" w:rsidRDefault="000B0519" w:rsidP="000B0519">
      <w:pPr>
        <w:pStyle w:val="1"/>
        <w:tabs>
          <w:tab w:val="left" w:pos="1227"/>
          <w:tab w:val="left" w:pos="1701"/>
        </w:tabs>
        <w:spacing w:before="0"/>
        <w:ind w:left="2552" w:hanging="1276"/>
        <w:jc w:val="both"/>
        <w:rPr>
          <w:lang w:val="ru-RU"/>
        </w:rPr>
      </w:pP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</w:t>
      </w:r>
    </w:p>
    <w:p w:rsidR="000B0519" w:rsidRPr="000B0519" w:rsidRDefault="000B0519" w:rsidP="000B05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0519" w:rsidRPr="000B0519" w:rsidRDefault="000B0519" w:rsidP="000B05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0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этой целью </w:t>
      </w:r>
      <w:r w:rsidRPr="000B05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учителям всех школьных дисциплин рекомендуется: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Проводить систематическую работу по обогащению и конкретизации словарного запаса учащихся 1-11 классов.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Контролировать произношение, понимание значений, правильность использования слов в речи, их правописание, уделяя особое внимание знанию и пониманию понятийно-терминологического аппарата школьной дисциплины.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Термины четко произносить, записывать на доске и в тетрадях, постоянно проверять усвоение их значения и правильное употребление в речи; использовать таблицы, плакаты с трудными по написанию и произношению словами, относящимися к данной учебной дисциплине, разделу программы.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Не реже одного раза в четверть проводить контрольные терминологические диктанты.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С целью формирования ценностных ориентаций, повышения воспитывающего потенциала уроков и внеклассных мероприятий уделять внимание значению и осмыслению нравственно-этических понятий (например, совесть, патриотизм, чувство национальной гордости, благородство, честь, интеллигентность...), раскрывать тот духовный мир, который скрывается за такими словами.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Воспитывать потребность в обращении к справочной литературе, словарям, энциклопедиям, книгам о языке и культуре речи, компьютерным программам для пополнения знаний, для самоконтроля.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sz w:val="24"/>
          <w:szCs w:val="24"/>
          <w:lang w:val="ru-RU" w:eastAsia="ru-RU"/>
        </w:rPr>
      </w:pPr>
      <w:proofErr w:type="gramStart"/>
      <w:r w:rsidRPr="000B0519">
        <w:rPr>
          <w:color w:val="000000"/>
          <w:sz w:val="24"/>
          <w:szCs w:val="24"/>
          <w:lang w:val="ru-RU" w:eastAsia="ru-RU"/>
        </w:rPr>
        <w:t>Учитывать при оценке связной речи учащихся (в ее устной и письменной форме) соответствие теме, правильность, точность, логическое построение, аргументированность, выразительность, усилить внимание к интонационной, произносительной культуре речи (достаточной громкости, четкости произношения, соблюдению логических ударений, пауз...).</w:t>
      </w:r>
      <w:proofErr w:type="gramEnd"/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Предупреждать и исправлять речевые недочеты, соблюдая при этом необходимый такт; бороться с употреблением жаргонных, вульгарных слов и выражений, как на уроке, так и вне урока.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Предъявлять необходимые требования к графически правильному и разборчивому оформлению записей в тетрадях, на доске.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Каждому учителю писать разборчивым почерком.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Проверять тетради учащихся, оценивать качество работы в тетрадях отметкой в журнале.</w:t>
      </w:r>
      <w:r w:rsidRPr="000B0519">
        <w:rPr>
          <w:sz w:val="24"/>
          <w:szCs w:val="24"/>
          <w:lang w:val="ru-RU"/>
        </w:rPr>
        <w:t xml:space="preserve"> </w:t>
      </w:r>
      <w:r w:rsidRPr="000B0519">
        <w:rPr>
          <w:color w:val="000000"/>
          <w:sz w:val="24"/>
          <w:szCs w:val="24"/>
          <w:lang w:val="ru-RU" w:eastAsia="ru-RU"/>
        </w:rPr>
        <w:t>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0B0519" w:rsidRPr="000B0519" w:rsidRDefault="000B0519" w:rsidP="000B0519">
      <w:pPr>
        <w:pStyle w:val="a6"/>
        <w:numPr>
          <w:ilvl w:val="0"/>
          <w:numId w:val="3"/>
        </w:numPr>
        <w:ind w:left="0" w:firstLine="720"/>
        <w:rPr>
          <w:lang w:val="ru-RU"/>
        </w:rPr>
      </w:pPr>
      <w:r w:rsidRPr="000B0519">
        <w:rPr>
          <w:color w:val="000000"/>
          <w:lang w:val="ru-RU" w:eastAsia="ru-RU"/>
        </w:rPr>
        <w:t>Совершенствовать умение осмысленного, выразительного чтения.</w:t>
      </w:r>
      <w:r w:rsidRPr="000B0519">
        <w:rPr>
          <w:b/>
          <w:bCs/>
          <w:i/>
          <w:iCs/>
          <w:lang w:val="ru-RU"/>
        </w:rPr>
        <w:t xml:space="preserve"> </w:t>
      </w:r>
      <w:r w:rsidRPr="000B0519">
        <w:rPr>
          <w:lang w:val="ru-RU"/>
        </w:rPr>
        <w:t>Шире использовать выразительное чтение вслух как один из важнейших приемов формирования культуры устной речи учащихся, как средство эмоционального и логического осмысления текста.</w:t>
      </w:r>
    </w:p>
    <w:p w:rsidR="000B0519" w:rsidRPr="000B0519" w:rsidRDefault="000B0519" w:rsidP="000B051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rPr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 xml:space="preserve">Для совершенствования всех видов речевой деятельности: осмысленного говорения, </w:t>
      </w:r>
      <w:proofErr w:type="spellStart"/>
      <w:r w:rsidRPr="000B0519">
        <w:rPr>
          <w:color w:val="000000"/>
          <w:sz w:val="24"/>
          <w:szCs w:val="24"/>
          <w:lang w:val="ru-RU" w:eastAsia="ru-RU"/>
        </w:rPr>
        <w:t>аудирования</w:t>
      </w:r>
      <w:proofErr w:type="spellEnd"/>
      <w:r w:rsidRPr="000B0519">
        <w:rPr>
          <w:color w:val="000000"/>
          <w:sz w:val="24"/>
          <w:szCs w:val="24"/>
          <w:lang w:val="ru-RU" w:eastAsia="ru-RU"/>
        </w:rPr>
        <w:t xml:space="preserve"> (слушания), чтения, письма — чаще предлагать задания по составлению планов: </w:t>
      </w:r>
    </w:p>
    <w:p w:rsidR="000B0519" w:rsidRPr="000B0519" w:rsidRDefault="000B0519" w:rsidP="000B0519">
      <w:pPr>
        <w:pStyle w:val="a8"/>
        <w:shd w:val="clear" w:color="auto" w:fill="FFFFFF"/>
        <w:autoSpaceDE w:val="0"/>
        <w:autoSpaceDN w:val="0"/>
        <w:adjustRightInd w:val="0"/>
        <w:ind w:left="0" w:firstLine="720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 xml:space="preserve">-план воспринимаемого на слух материала (лекции, рассказа учителя, ответа, доклада ученика...); </w:t>
      </w:r>
    </w:p>
    <w:p w:rsidR="000B0519" w:rsidRPr="000B0519" w:rsidRDefault="000B0519" w:rsidP="000B0519">
      <w:pPr>
        <w:pStyle w:val="a8"/>
        <w:shd w:val="clear" w:color="auto" w:fill="FFFFFF"/>
        <w:autoSpaceDE w:val="0"/>
        <w:autoSpaceDN w:val="0"/>
        <w:adjustRightInd w:val="0"/>
        <w:ind w:left="0" w:firstLine="720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 xml:space="preserve">-план работы с учебной книгой (план параграфа, статьи, главы...); </w:t>
      </w:r>
    </w:p>
    <w:p w:rsidR="000B0519" w:rsidRPr="000B0519" w:rsidRDefault="000B0519" w:rsidP="000B0519">
      <w:pPr>
        <w:pStyle w:val="a8"/>
        <w:shd w:val="clear" w:color="auto" w:fill="FFFFFF"/>
        <w:autoSpaceDE w:val="0"/>
        <w:autoSpaceDN w:val="0"/>
        <w:adjustRightInd w:val="0"/>
        <w:ind w:left="0" w:firstLine="720"/>
        <w:rPr>
          <w:color w:val="000000"/>
          <w:sz w:val="24"/>
          <w:szCs w:val="24"/>
          <w:lang w:val="ru-RU" w:eastAsia="ru-RU"/>
        </w:rPr>
      </w:pPr>
      <w:r w:rsidRPr="000B0519">
        <w:rPr>
          <w:color w:val="000000"/>
          <w:sz w:val="24"/>
          <w:szCs w:val="24"/>
          <w:lang w:val="ru-RU" w:eastAsia="ru-RU"/>
        </w:rPr>
        <w:t>-план самостоятельного высказывания, устного или письменного (план ответа, изложения, сочинения, доклада, выступления...).</w:t>
      </w:r>
    </w:p>
    <w:p w:rsidR="000B0519" w:rsidRPr="000B0519" w:rsidRDefault="000B0519" w:rsidP="000B0519">
      <w:pPr>
        <w:pStyle w:val="a6"/>
        <w:numPr>
          <w:ilvl w:val="0"/>
          <w:numId w:val="3"/>
        </w:numPr>
        <w:ind w:left="0" w:firstLine="720"/>
        <w:rPr>
          <w:lang w:val="ru-RU"/>
        </w:rPr>
      </w:pPr>
      <w:r w:rsidRPr="000B0519">
        <w:rPr>
          <w:lang w:val="ru-RU"/>
        </w:rPr>
        <w:t>На всех уроках больше внимания уделять формированию умений учащихся анализировать, сравнивать, сопоставлять изученный материал, при ответе приводить необходимые доказательства, делать выводы и обобщения.</w:t>
      </w:r>
    </w:p>
    <w:p w:rsidR="000B0519" w:rsidRPr="000B0519" w:rsidRDefault="000B0519" w:rsidP="000B0519">
      <w:pPr>
        <w:pStyle w:val="a6"/>
        <w:numPr>
          <w:ilvl w:val="0"/>
          <w:numId w:val="3"/>
        </w:numPr>
        <w:ind w:left="0" w:firstLine="720"/>
        <w:rPr>
          <w:lang w:val="ru-RU"/>
        </w:rPr>
      </w:pPr>
      <w:r w:rsidRPr="000B0519">
        <w:rPr>
          <w:lang w:val="ru-RU"/>
        </w:rPr>
        <w:t>Шире использовать все формы внеклассной работы (олимпиады, конкурсы, факультативные и кружковые занятия, диспуты, собрания и т. п.) для совершенствования речевой культуры учащихся. 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школе и дома.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</w:p>
    <w:p w:rsidR="000B0519" w:rsidRPr="000B0519" w:rsidRDefault="000B0519" w:rsidP="000B0519">
      <w:pPr>
        <w:pStyle w:val="a6"/>
        <w:rPr>
          <w:b/>
          <w:bCs/>
          <w:i/>
          <w:iCs/>
          <w:u w:val="single"/>
          <w:lang w:val="ru-RU"/>
        </w:rPr>
      </w:pPr>
      <w:r w:rsidRPr="000B0519">
        <w:rPr>
          <w:b/>
          <w:bCs/>
          <w:i/>
          <w:iCs/>
          <w:u w:val="single"/>
          <w:lang w:val="ru-RU"/>
        </w:rPr>
        <w:t>Всем работникам</w:t>
      </w:r>
      <w:r w:rsidRPr="000B0519">
        <w:rPr>
          <w:b/>
          <w:bCs/>
          <w:i/>
          <w:iCs/>
          <w:lang w:val="ru-RU"/>
        </w:rPr>
        <w:t xml:space="preserve"> </w:t>
      </w:r>
      <w:r w:rsidRPr="000B0519">
        <w:rPr>
          <w:b/>
          <w:bCs/>
          <w:i/>
          <w:iCs/>
          <w:u w:val="single"/>
          <w:lang w:val="ru-RU"/>
        </w:rPr>
        <w:t>школы рекомендуется:</w:t>
      </w:r>
    </w:p>
    <w:p w:rsidR="000B0519" w:rsidRPr="000B0519" w:rsidRDefault="000B0519" w:rsidP="000B0519">
      <w:pPr>
        <w:pStyle w:val="a6"/>
        <w:numPr>
          <w:ilvl w:val="0"/>
          <w:numId w:val="7"/>
        </w:numPr>
        <w:ind w:left="0" w:firstLine="709"/>
        <w:rPr>
          <w:lang w:val="ru-RU"/>
        </w:rPr>
      </w:pPr>
      <w:r w:rsidRPr="000B0519">
        <w:rPr>
          <w:lang w:val="ru-RU"/>
        </w:rPr>
        <w:t xml:space="preserve">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также диалектных слов и </w:t>
      </w:r>
      <w:proofErr w:type="gramStart"/>
      <w:r w:rsidRPr="000B0519">
        <w:rPr>
          <w:lang w:val="ru-RU"/>
        </w:rPr>
        <w:t>выражений</w:t>
      </w:r>
      <w:proofErr w:type="gramEnd"/>
      <w:r w:rsidRPr="000B0519">
        <w:rPr>
          <w:lang w:val="ru-RU"/>
        </w:rPr>
        <w:t xml:space="preserve"> как на уроке, так и вне урока.</w:t>
      </w:r>
    </w:p>
    <w:p w:rsidR="000B0519" w:rsidRPr="000B0519" w:rsidRDefault="000B0519" w:rsidP="000B0519">
      <w:pPr>
        <w:pStyle w:val="a6"/>
        <w:numPr>
          <w:ilvl w:val="0"/>
          <w:numId w:val="7"/>
        </w:numPr>
        <w:ind w:left="0" w:firstLine="709"/>
        <w:rPr>
          <w:lang w:val="ru-RU"/>
        </w:rPr>
      </w:pPr>
      <w:r w:rsidRPr="000B0519">
        <w:rPr>
          <w:lang w:val="ru-RU"/>
        </w:rPr>
        <w:t>Шире использовать все формы внеклассной работы (олимпиады, конкурсы, факультативные и кружковые занятия, диспуты, собрания и т.п.) для совершенствования речевой культуры учащихся.</w:t>
      </w:r>
    </w:p>
    <w:p w:rsidR="000B0519" w:rsidRPr="000B0519" w:rsidRDefault="000B0519" w:rsidP="000B0519">
      <w:pPr>
        <w:pStyle w:val="a6"/>
        <w:numPr>
          <w:ilvl w:val="0"/>
          <w:numId w:val="7"/>
        </w:numPr>
        <w:ind w:left="0" w:firstLine="709"/>
        <w:rPr>
          <w:lang w:val="ru-RU"/>
        </w:rPr>
      </w:pPr>
      <w:r w:rsidRPr="000B0519">
        <w:rPr>
          <w:lang w:val="ru-RU"/>
        </w:rPr>
        <w:t xml:space="preserve">Грамотно оформлять все материалы (плакаты, </w:t>
      </w:r>
      <w:proofErr w:type="spellStart"/>
      <w:proofErr w:type="gramStart"/>
      <w:r w:rsidRPr="000B0519">
        <w:rPr>
          <w:lang w:val="ru-RU"/>
        </w:rPr>
        <w:t>слайд-презентации</w:t>
      </w:r>
      <w:proofErr w:type="spellEnd"/>
      <w:proofErr w:type="gramEnd"/>
      <w:r w:rsidRPr="000B0519">
        <w:rPr>
          <w:lang w:val="ru-RU"/>
        </w:rPr>
        <w:t>, стенные школьные газеты), в том числе материалы сайта образовательной организации, документов и наглядных пособий.</w:t>
      </w:r>
    </w:p>
    <w:p w:rsidR="000B0519" w:rsidRPr="000B0519" w:rsidRDefault="000B0519" w:rsidP="000B0519">
      <w:pPr>
        <w:pStyle w:val="a6"/>
        <w:numPr>
          <w:ilvl w:val="0"/>
          <w:numId w:val="7"/>
        </w:numPr>
        <w:ind w:left="0" w:firstLine="709"/>
        <w:rPr>
          <w:lang w:val="ru-RU"/>
        </w:rPr>
      </w:pPr>
      <w:r w:rsidRPr="000B0519">
        <w:rPr>
          <w:lang w:val="ru-RU"/>
        </w:rPr>
        <w:t xml:space="preserve">Систематически исправлять все ошибки и недочеты в устной и письменной речи учащихся с обязательной последующей работой над допущенными ошибками; </w:t>
      </w:r>
    </w:p>
    <w:p w:rsidR="000B0519" w:rsidRPr="000B0519" w:rsidRDefault="000B0519" w:rsidP="000B0519">
      <w:pPr>
        <w:pStyle w:val="a6"/>
        <w:numPr>
          <w:ilvl w:val="0"/>
          <w:numId w:val="7"/>
        </w:numPr>
        <w:ind w:left="0" w:firstLine="709"/>
        <w:rPr>
          <w:lang w:val="ru-RU"/>
        </w:rPr>
      </w:pPr>
      <w:r w:rsidRPr="000B0519">
        <w:rPr>
          <w:lang w:val="ru-RU"/>
        </w:rPr>
        <w:t>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школе и дома.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</w:p>
    <w:p w:rsidR="000B0519" w:rsidRPr="000B0519" w:rsidRDefault="000B0519" w:rsidP="000B0519">
      <w:pPr>
        <w:pStyle w:val="1"/>
        <w:spacing w:before="0"/>
        <w:ind w:left="0" w:firstLine="720"/>
        <w:jc w:val="both"/>
        <w:rPr>
          <w:lang w:val="ru-RU"/>
        </w:rPr>
      </w:pPr>
      <w:r w:rsidRPr="000B0519">
        <w:t>II</w:t>
      </w:r>
      <w:r w:rsidRPr="000B0519">
        <w:rPr>
          <w:lang w:val="ru-RU"/>
        </w:rPr>
        <w:t>. О письменных работах учащихся ГБОУ СОШ №3 г.о. Чапаевск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 xml:space="preserve">Организация и </w:t>
      </w:r>
      <w:proofErr w:type="gramStart"/>
      <w:r w:rsidRPr="000B0519">
        <w:rPr>
          <w:lang w:val="ru-RU"/>
        </w:rPr>
        <w:t>контроль за</w:t>
      </w:r>
      <w:proofErr w:type="gramEnd"/>
      <w:r w:rsidRPr="000B0519">
        <w:rPr>
          <w:lang w:val="ru-RU"/>
        </w:rPr>
        <w:t xml:space="preserve"> всеми видами письменных работ осуществляется на основе единых требований к устной и письменной речи</w:t>
      </w:r>
      <w:r w:rsidRPr="000B0519">
        <w:rPr>
          <w:spacing w:val="-23"/>
          <w:lang w:val="ru-RU"/>
        </w:rPr>
        <w:t xml:space="preserve"> </w:t>
      </w:r>
      <w:r w:rsidRPr="000B0519">
        <w:rPr>
          <w:lang w:val="ru-RU"/>
        </w:rPr>
        <w:t>учащихся. Эти требования являются рекомендованными для общеобразовательных организаций.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</w:p>
    <w:p w:rsidR="000B0519" w:rsidRPr="000B0519" w:rsidRDefault="000B0519" w:rsidP="000B0519">
      <w:pPr>
        <w:pStyle w:val="1"/>
        <w:tabs>
          <w:tab w:val="left" w:pos="3299"/>
        </w:tabs>
        <w:spacing w:before="0"/>
        <w:ind w:left="720" w:firstLine="0"/>
        <w:jc w:val="both"/>
        <w:rPr>
          <w:lang w:val="ru-RU"/>
        </w:rPr>
      </w:pPr>
      <w:r w:rsidRPr="000B0519">
        <w:rPr>
          <w:lang w:val="ru-RU"/>
        </w:rPr>
        <w:t>2.1 Порядок ведения тетрадей</w:t>
      </w:r>
      <w:r w:rsidRPr="000B0519">
        <w:rPr>
          <w:spacing w:val="-16"/>
          <w:lang w:val="ru-RU"/>
        </w:rPr>
        <w:t xml:space="preserve"> </w:t>
      </w:r>
      <w:r w:rsidRPr="000B0519">
        <w:rPr>
          <w:lang w:val="ru-RU"/>
        </w:rPr>
        <w:t>учащимися</w:t>
      </w:r>
    </w:p>
    <w:p w:rsidR="000B0519" w:rsidRPr="000B0519" w:rsidRDefault="000B0519" w:rsidP="000B0519">
      <w:pPr>
        <w:pStyle w:val="a6"/>
        <w:ind w:left="0" w:firstLine="720"/>
        <w:rPr>
          <w:lang w:val="ru-RU"/>
        </w:rPr>
      </w:pPr>
      <w:r w:rsidRPr="000B0519">
        <w:rPr>
          <w:lang w:val="ru-RU"/>
        </w:rPr>
        <w:t>Все записи в тетрадях учащиеся должны проводить с соблюдением следующих требований:</w:t>
      </w:r>
    </w:p>
    <w:p w:rsidR="000B0519" w:rsidRPr="000B0519" w:rsidRDefault="000B0519" w:rsidP="000B0519">
      <w:pPr>
        <w:tabs>
          <w:tab w:val="left" w:pos="1242"/>
        </w:tabs>
        <w:spacing w:line="240" w:lineRule="auto"/>
        <w:ind w:left="-308" w:firstLine="875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1. Писать аккуратным, разборчивым</w:t>
      </w:r>
      <w:r w:rsidRPr="000B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0519">
        <w:rPr>
          <w:rFonts w:ascii="Times New Roman" w:hAnsi="Times New Roman" w:cs="Times New Roman"/>
          <w:sz w:val="24"/>
          <w:szCs w:val="24"/>
        </w:rPr>
        <w:t>почерком.</w:t>
      </w:r>
    </w:p>
    <w:p w:rsidR="000B0519" w:rsidRPr="000B0519" w:rsidRDefault="000B0519" w:rsidP="000B0519">
      <w:pPr>
        <w:tabs>
          <w:tab w:val="left" w:pos="1328"/>
        </w:tabs>
        <w:spacing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2. Единообразно выполнять надписи на обложке: указывать, для чего предназначается тетрадь (для работ по русскому языку, для работ по развитию речи, для лабораторных работ по физике и т. п.), класс, номер и название школы, местонахождение школы, фамилию и имя</w:t>
      </w:r>
      <w:r w:rsidRPr="000B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0519">
        <w:rPr>
          <w:rFonts w:ascii="Times New Roman" w:hAnsi="Times New Roman" w:cs="Times New Roman"/>
          <w:sz w:val="24"/>
          <w:szCs w:val="24"/>
        </w:rPr>
        <w:t>ученика.</w:t>
      </w:r>
    </w:p>
    <w:p w:rsidR="000B0519" w:rsidRPr="000B0519" w:rsidRDefault="000B0519" w:rsidP="000B0519">
      <w:pPr>
        <w:pStyle w:val="a6"/>
        <w:ind w:left="0" w:firstLine="821"/>
        <w:rPr>
          <w:lang w:val="ru-RU"/>
        </w:rPr>
      </w:pPr>
      <w:r w:rsidRPr="000B0519">
        <w:rPr>
          <w:lang w:val="ru-RU"/>
        </w:rPr>
        <w:t xml:space="preserve">Тетради учащихся </w:t>
      </w:r>
      <w:r w:rsidRPr="000B0519">
        <w:t>I</w:t>
      </w:r>
      <w:r w:rsidRPr="000B0519">
        <w:rPr>
          <w:lang w:val="ru-RU"/>
        </w:rPr>
        <w:t xml:space="preserve"> - </w:t>
      </w:r>
      <w:r w:rsidRPr="000B0519">
        <w:t>IV</w:t>
      </w:r>
      <w:r w:rsidRPr="000B0519">
        <w:rPr>
          <w:lang w:val="ru-RU"/>
        </w:rPr>
        <w:t xml:space="preserve"> классов рекомендуется подписывать по следующему образцу:</w:t>
      </w:r>
    </w:p>
    <w:p w:rsidR="000B0519" w:rsidRPr="000B0519" w:rsidRDefault="000B0519" w:rsidP="000B0519">
      <w:pPr>
        <w:pStyle w:val="a6"/>
        <w:ind w:left="1531" w:right="304" w:firstLine="0"/>
        <w:rPr>
          <w:lang w:val="ru-RU"/>
        </w:rPr>
      </w:pPr>
      <w:r w:rsidRPr="000B0519">
        <w:rPr>
          <w:lang w:val="ru-RU"/>
        </w:rPr>
        <w:t>Тетрадь</w:t>
      </w:r>
    </w:p>
    <w:p w:rsidR="000B0519" w:rsidRPr="000B0519" w:rsidRDefault="000B0519" w:rsidP="000B0519">
      <w:pPr>
        <w:pStyle w:val="a6"/>
        <w:ind w:left="1531" w:right="304" w:firstLine="0"/>
        <w:rPr>
          <w:lang w:val="ru-RU"/>
        </w:rPr>
      </w:pPr>
      <w:r w:rsidRPr="000B0519">
        <w:rPr>
          <w:lang w:val="ru-RU"/>
        </w:rPr>
        <w:t>для работ по русскому языку (или математике)</w:t>
      </w:r>
    </w:p>
    <w:p w:rsidR="000B0519" w:rsidRPr="000B0519" w:rsidRDefault="000B0519" w:rsidP="000B0519">
      <w:pPr>
        <w:pStyle w:val="a6"/>
        <w:ind w:left="1531" w:right="304" w:firstLine="0"/>
        <w:rPr>
          <w:lang w:val="ru-RU"/>
        </w:rPr>
      </w:pPr>
      <w:r w:rsidRPr="000B0519">
        <w:rPr>
          <w:lang w:val="ru-RU"/>
        </w:rPr>
        <w:t>ученика 2 класса</w:t>
      </w:r>
    </w:p>
    <w:p w:rsidR="000B0519" w:rsidRPr="000B0519" w:rsidRDefault="000B0519" w:rsidP="000B0519">
      <w:pPr>
        <w:pStyle w:val="a6"/>
        <w:ind w:left="1531" w:right="5475" w:firstLine="0"/>
        <w:rPr>
          <w:lang w:val="ru-RU"/>
        </w:rPr>
      </w:pPr>
      <w:r w:rsidRPr="000B0519">
        <w:rPr>
          <w:lang w:val="ru-RU"/>
        </w:rPr>
        <w:t>ГБОУ СОШ №3</w:t>
      </w:r>
    </w:p>
    <w:p w:rsidR="000B0519" w:rsidRPr="000B0519" w:rsidRDefault="000B0519" w:rsidP="000B0519">
      <w:pPr>
        <w:pStyle w:val="a6"/>
        <w:ind w:left="1531" w:right="6089" w:firstLine="0"/>
        <w:rPr>
          <w:lang w:val="ru-RU"/>
        </w:rPr>
      </w:pPr>
      <w:r w:rsidRPr="000B0519">
        <w:rPr>
          <w:lang w:val="ru-RU"/>
        </w:rPr>
        <w:t>Иванова Ивана.</w:t>
      </w:r>
    </w:p>
    <w:p w:rsidR="000B0519" w:rsidRPr="000B0519" w:rsidRDefault="000B0519" w:rsidP="000B0519">
      <w:pPr>
        <w:pStyle w:val="a6"/>
        <w:ind w:left="821" w:right="304" w:firstLine="0"/>
        <w:rPr>
          <w:lang w:val="ru-RU"/>
        </w:rPr>
      </w:pPr>
      <w:r w:rsidRPr="000B0519">
        <w:rPr>
          <w:lang w:val="ru-RU"/>
        </w:rPr>
        <w:t xml:space="preserve">Тетради для учащихся </w:t>
      </w:r>
      <w:r w:rsidRPr="000B0519">
        <w:t>I</w:t>
      </w:r>
      <w:r w:rsidRPr="000B0519">
        <w:rPr>
          <w:lang w:val="ru-RU"/>
        </w:rPr>
        <w:t xml:space="preserve"> класса подписываются только учителем.</w:t>
      </w:r>
    </w:p>
    <w:p w:rsidR="000B0519" w:rsidRPr="000B0519" w:rsidRDefault="000B0519" w:rsidP="000B0519">
      <w:pPr>
        <w:pStyle w:val="a6"/>
        <w:ind w:left="1531" w:right="741" w:hanging="711"/>
        <w:rPr>
          <w:lang w:val="ru-RU"/>
        </w:rPr>
      </w:pPr>
      <w:r w:rsidRPr="000B0519">
        <w:rPr>
          <w:lang w:val="ru-RU"/>
        </w:rPr>
        <w:t>Тетради по иностранному языку подписываются на изучаемом языке.</w:t>
      </w:r>
    </w:p>
    <w:p w:rsidR="000B0519" w:rsidRPr="000B0519" w:rsidRDefault="000B0519" w:rsidP="000B0519">
      <w:pPr>
        <w:pStyle w:val="a8"/>
        <w:tabs>
          <w:tab w:val="left" w:pos="1285"/>
        </w:tabs>
        <w:ind w:left="0" w:right="112" w:firstLine="426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3. Указывать дату выполнения работы цифрами на полях (например, 10.09.19). В тетрадях по русскому и иностранному языкам число и месяц записываются словами в форме именительного падежа (например, десятое</w:t>
      </w:r>
      <w:r w:rsidRPr="000B0519">
        <w:rPr>
          <w:spacing w:val="-15"/>
          <w:sz w:val="24"/>
          <w:szCs w:val="24"/>
          <w:lang w:val="ru-RU"/>
        </w:rPr>
        <w:t xml:space="preserve"> </w:t>
      </w:r>
      <w:r w:rsidRPr="000B0519">
        <w:rPr>
          <w:sz w:val="24"/>
          <w:szCs w:val="24"/>
          <w:lang w:val="ru-RU"/>
        </w:rPr>
        <w:t>сентября).</w:t>
      </w:r>
    </w:p>
    <w:p w:rsidR="000B0519" w:rsidRPr="000B0519" w:rsidRDefault="000B0519" w:rsidP="000B0519">
      <w:pPr>
        <w:pStyle w:val="a6"/>
        <w:ind w:right="111"/>
        <w:rPr>
          <w:lang w:val="ru-RU"/>
        </w:rPr>
      </w:pPr>
      <w:r w:rsidRPr="000B0519">
        <w:rPr>
          <w:lang w:val="ru-RU"/>
        </w:rPr>
        <w:t xml:space="preserve">В 1 классе в первом полугодии дата работ по русскому языку и математике не пишется. Со второго полугодия первого класса, а также во </w:t>
      </w:r>
      <w:r w:rsidRPr="000B0519">
        <w:t>II</w:t>
      </w:r>
      <w:r w:rsidRPr="000B0519">
        <w:rPr>
          <w:lang w:val="ru-RU"/>
        </w:rPr>
        <w:t xml:space="preserve"> - </w:t>
      </w:r>
      <w:r w:rsidRPr="000B0519">
        <w:t>IV</w:t>
      </w:r>
      <w:r w:rsidRPr="000B0519">
        <w:rPr>
          <w:lang w:val="ru-RU"/>
        </w:rPr>
        <w:t xml:space="preserve"> классах обозначается время выполнения работы: число арабской цифрой, а название месяца -</w:t>
      </w:r>
      <w:r w:rsidRPr="000B0519">
        <w:rPr>
          <w:spacing w:val="-19"/>
          <w:lang w:val="ru-RU"/>
        </w:rPr>
        <w:t xml:space="preserve"> </w:t>
      </w:r>
      <w:r w:rsidRPr="000B0519">
        <w:rPr>
          <w:lang w:val="ru-RU"/>
        </w:rPr>
        <w:t>прописью.</w:t>
      </w:r>
    </w:p>
    <w:p w:rsidR="000B0519" w:rsidRPr="000B0519" w:rsidRDefault="000B0519" w:rsidP="000B0519">
      <w:pPr>
        <w:pStyle w:val="a8"/>
        <w:tabs>
          <w:tab w:val="left" w:pos="1280"/>
        </w:tabs>
        <w:ind w:left="0" w:right="120" w:firstLine="567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4. Писать на отдельной строке название темы урока, а также темы письменных работ (изложений, сочинений, практических и других</w:t>
      </w:r>
      <w:r w:rsidRPr="000B0519">
        <w:rPr>
          <w:spacing w:val="-16"/>
          <w:sz w:val="24"/>
          <w:szCs w:val="24"/>
          <w:lang w:val="ru-RU"/>
        </w:rPr>
        <w:t xml:space="preserve"> </w:t>
      </w:r>
      <w:r w:rsidRPr="000B0519">
        <w:rPr>
          <w:sz w:val="24"/>
          <w:szCs w:val="24"/>
          <w:lang w:val="ru-RU"/>
        </w:rPr>
        <w:t>работ).</w:t>
      </w:r>
    </w:p>
    <w:p w:rsidR="000B0519" w:rsidRPr="000B0519" w:rsidRDefault="000B0519" w:rsidP="000B0519">
      <w:pPr>
        <w:pStyle w:val="a8"/>
        <w:tabs>
          <w:tab w:val="left" w:pos="1280"/>
        </w:tabs>
        <w:ind w:left="0" w:right="120" w:firstLine="567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0B0519" w:rsidRPr="000B0519" w:rsidRDefault="000B0519" w:rsidP="000B0519">
      <w:pPr>
        <w:pStyle w:val="a8"/>
        <w:tabs>
          <w:tab w:val="left" w:pos="1280"/>
        </w:tabs>
        <w:ind w:left="0" w:right="120" w:firstLine="567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отметки за работу).</w:t>
      </w:r>
    </w:p>
    <w:p w:rsidR="000B0519" w:rsidRPr="000B0519" w:rsidRDefault="000B0519" w:rsidP="000B0519">
      <w:pPr>
        <w:pStyle w:val="a8"/>
        <w:tabs>
          <w:tab w:val="left" w:pos="1280"/>
        </w:tabs>
        <w:ind w:left="0" w:right="120" w:firstLine="455"/>
        <w:rPr>
          <w:sz w:val="24"/>
          <w:szCs w:val="24"/>
          <w:lang w:val="ru-RU"/>
        </w:rPr>
      </w:pPr>
      <w:r w:rsidRPr="000B0519">
        <w:rPr>
          <w:sz w:val="24"/>
          <w:szCs w:val="24"/>
          <w:lang w:val="ru-RU"/>
        </w:rPr>
        <w:t>5. Выполнять аккуратно подчеркивания, чертежи, условные обозначения карандашом или ручкой (в начальных классах только карандашом), в случае необходимости – с применением линейки или циркуля.</w:t>
      </w:r>
    </w:p>
    <w:p w:rsidR="000B0519" w:rsidRPr="000B0519" w:rsidRDefault="000B0519" w:rsidP="000B0519">
      <w:pPr>
        <w:tabs>
          <w:tab w:val="left" w:pos="1280"/>
        </w:tabs>
        <w:spacing w:line="240" w:lineRule="auto"/>
        <w:ind w:right="1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6.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0B0519" w:rsidRPr="000B0519" w:rsidRDefault="000B0519" w:rsidP="000B0519">
      <w:pPr>
        <w:pStyle w:val="1"/>
        <w:tabs>
          <w:tab w:val="left" w:pos="2713"/>
        </w:tabs>
        <w:ind w:left="0" w:firstLine="0"/>
        <w:jc w:val="both"/>
        <w:rPr>
          <w:b w:val="0"/>
          <w:bCs w:val="0"/>
          <w:lang w:val="ru-RU"/>
        </w:rPr>
      </w:pPr>
    </w:p>
    <w:p w:rsidR="000B0519" w:rsidRPr="000B0519" w:rsidRDefault="000B0519" w:rsidP="000B0519">
      <w:pPr>
        <w:tabs>
          <w:tab w:val="left" w:pos="1249"/>
        </w:tabs>
        <w:spacing w:line="240" w:lineRule="auto"/>
        <w:ind w:right="11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519">
        <w:rPr>
          <w:rFonts w:ascii="Times New Roman" w:hAnsi="Times New Roman" w:cs="Times New Roman"/>
          <w:b/>
          <w:bCs/>
          <w:sz w:val="24"/>
          <w:szCs w:val="24"/>
        </w:rPr>
        <w:t>2.2 Порядок ведения ученического дневника</w:t>
      </w:r>
    </w:p>
    <w:p w:rsidR="000B0519" w:rsidRPr="000B0519" w:rsidRDefault="000B0519" w:rsidP="000B0519">
      <w:pPr>
        <w:tabs>
          <w:tab w:val="left" w:pos="1249"/>
        </w:tabs>
        <w:spacing w:line="240" w:lineRule="auto"/>
        <w:ind w:right="1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 xml:space="preserve">1. Все записи в дневниках должны выполняться по предлагаемым разделам аккуратным, разборчивым почерком синей или фиолетовой пастой. Дневник должен иметь </w:t>
      </w:r>
      <w:proofErr w:type="gramStart"/>
      <w:r w:rsidRPr="000B0519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0B0519">
        <w:rPr>
          <w:rFonts w:ascii="Times New Roman" w:hAnsi="Times New Roman" w:cs="Times New Roman"/>
          <w:sz w:val="24"/>
          <w:szCs w:val="24"/>
        </w:rPr>
        <w:t>, не должен содержать рисунки, записи, наклейки, аппликации, не относящиеся к учебному процессу.</w:t>
      </w:r>
    </w:p>
    <w:p w:rsidR="000B0519" w:rsidRPr="000B0519" w:rsidRDefault="000B0519" w:rsidP="000B0519">
      <w:pPr>
        <w:tabs>
          <w:tab w:val="left" w:pos="1249"/>
        </w:tabs>
        <w:spacing w:line="240" w:lineRule="auto"/>
        <w:ind w:right="1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 xml:space="preserve">2. В начале учебного года должны быть заполнены первые страницы дневника: «Сведения об </w:t>
      </w:r>
      <w:proofErr w:type="gramStart"/>
      <w:r w:rsidRPr="000B0519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0B0519">
        <w:rPr>
          <w:rFonts w:ascii="Times New Roman" w:hAnsi="Times New Roman" w:cs="Times New Roman"/>
          <w:sz w:val="24"/>
          <w:szCs w:val="24"/>
        </w:rPr>
        <w:t xml:space="preserve">», «Сведения об учителях», «Расписание занятий», «Расписание уроков», «Расписание факультативов, дополнительных занятий, занятий кружков, секций». </w:t>
      </w:r>
    </w:p>
    <w:p w:rsidR="000B0519" w:rsidRPr="000B0519" w:rsidRDefault="000B0519" w:rsidP="000B0519">
      <w:pPr>
        <w:tabs>
          <w:tab w:val="left" w:pos="1249"/>
        </w:tabs>
        <w:spacing w:line="240" w:lineRule="auto"/>
        <w:ind w:right="1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3. Расписание уроков должно быть заполнено на текущую учебную неделю.</w:t>
      </w:r>
    </w:p>
    <w:p w:rsidR="000B0519" w:rsidRPr="000B0519" w:rsidRDefault="000B0519" w:rsidP="000B0519">
      <w:pPr>
        <w:tabs>
          <w:tab w:val="left" w:pos="1249"/>
        </w:tabs>
        <w:spacing w:line="240" w:lineRule="auto"/>
        <w:ind w:left="792" w:right="112" w:hanging="36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4. При заполнении дневника учащиеся:</w:t>
      </w:r>
    </w:p>
    <w:p w:rsidR="000B0519" w:rsidRPr="000B0519" w:rsidRDefault="000B0519" w:rsidP="000B0519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1134" w:right="1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руководствуются рекомендациями по заполнению дневника на форзаце;</w:t>
      </w:r>
    </w:p>
    <w:p w:rsidR="000B0519" w:rsidRPr="000B0519" w:rsidRDefault="000B0519" w:rsidP="000B0519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1134" w:right="1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единообразно выполняют записи на обложке дневника: номер класса (записывается арабской цифрой), номер и название школы, местонахождение школы, фамилия и полное имя ученика в родительном падеже;</w:t>
      </w:r>
    </w:p>
    <w:p w:rsidR="000B0519" w:rsidRPr="000B0519" w:rsidRDefault="000B0519" w:rsidP="000B0519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right="1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название предметов записывают с большой буквы в соответствии с программой, правильно сокращая слово, при сокращениях ставят точку, при перечислении – запятую; запись месяца, домашних заданий - с маленькой буквы.</w:t>
      </w:r>
    </w:p>
    <w:p w:rsidR="000B0519" w:rsidRPr="000B0519" w:rsidRDefault="000B0519" w:rsidP="000B0519">
      <w:pPr>
        <w:tabs>
          <w:tab w:val="left" w:pos="426"/>
        </w:tabs>
        <w:spacing w:line="240" w:lineRule="auto"/>
        <w:ind w:righ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5. По решению ГБОУ СОШ №3 г.о. Чапаевск в перечень функциональных обязанностей учителя входит работа с электронными дневниками (см. Положение об электронном классном журнале).</w:t>
      </w:r>
    </w:p>
    <w:p w:rsidR="000B0519" w:rsidRPr="000B0519" w:rsidRDefault="000B0519" w:rsidP="000B0519">
      <w:pPr>
        <w:spacing w:line="240" w:lineRule="auto"/>
        <w:ind w:righ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дневник </w:t>
      </w:r>
      <w:r w:rsidRPr="000B0519">
        <w:rPr>
          <w:rFonts w:ascii="Times New Roman" w:hAnsi="Times New Roman" w:cs="Times New Roman"/>
          <w:sz w:val="24"/>
          <w:szCs w:val="24"/>
        </w:rPr>
        <w:t xml:space="preserve">— ПО или электронные сервисы, обеспечивающие в электронном виде информирование обучающихся и их родителей (законных представителей) о ходе и результатах учебного процесса. </w:t>
      </w:r>
    </w:p>
    <w:p w:rsidR="000B0519" w:rsidRPr="000B0519" w:rsidRDefault="000B0519" w:rsidP="000B0519">
      <w:pPr>
        <w:pStyle w:val="1"/>
        <w:tabs>
          <w:tab w:val="left" w:pos="2713"/>
        </w:tabs>
        <w:ind w:left="0" w:firstLine="0"/>
        <w:jc w:val="both"/>
        <w:rPr>
          <w:lang w:val="ru-RU"/>
        </w:rPr>
      </w:pPr>
    </w:p>
    <w:p w:rsidR="000B0519" w:rsidRPr="000B0519" w:rsidRDefault="000B0519" w:rsidP="000B0519">
      <w:pPr>
        <w:pStyle w:val="1"/>
        <w:tabs>
          <w:tab w:val="left" w:pos="2713"/>
        </w:tabs>
        <w:ind w:left="0" w:firstLine="0"/>
        <w:jc w:val="both"/>
        <w:rPr>
          <w:lang w:val="ru-RU"/>
        </w:rPr>
      </w:pPr>
      <w:r w:rsidRPr="000B0519">
        <w:rPr>
          <w:lang w:val="ru-RU"/>
        </w:rPr>
        <w:t>2.3. Порядок проверки письменных работ</w:t>
      </w:r>
      <w:r w:rsidRPr="000B0519">
        <w:rPr>
          <w:spacing w:val="-13"/>
          <w:lang w:val="ru-RU"/>
        </w:rPr>
        <w:t xml:space="preserve"> </w:t>
      </w:r>
      <w:r w:rsidRPr="000B0519">
        <w:rPr>
          <w:lang w:val="ru-RU"/>
        </w:rPr>
        <w:t>учителями</w:t>
      </w:r>
    </w:p>
    <w:p w:rsidR="000B0519" w:rsidRPr="000B0519" w:rsidRDefault="000B0519" w:rsidP="000B0519">
      <w:pPr>
        <w:tabs>
          <w:tab w:val="left" w:pos="1292"/>
        </w:tabs>
        <w:spacing w:line="24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1. Тетради учащихся, в которых выполняются обучающие классные и домашние работы,</w:t>
      </w:r>
      <w:r w:rsidRPr="000B05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0519">
        <w:rPr>
          <w:rFonts w:ascii="Times New Roman" w:hAnsi="Times New Roman" w:cs="Times New Roman"/>
          <w:sz w:val="24"/>
          <w:szCs w:val="24"/>
        </w:rPr>
        <w:t>проверяются:</w:t>
      </w:r>
    </w:p>
    <w:p w:rsidR="000B0519" w:rsidRPr="000B0519" w:rsidRDefault="000B0519" w:rsidP="000B0519">
      <w:pPr>
        <w:pStyle w:val="a6"/>
        <w:ind w:left="821" w:right="304" w:firstLine="0"/>
        <w:rPr>
          <w:b/>
          <w:bCs/>
          <w:i/>
          <w:iCs/>
          <w:lang w:val="ru-RU"/>
        </w:rPr>
      </w:pPr>
      <w:r w:rsidRPr="000B0519">
        <w:rPr>
          <w:b/>
          <w:bCs/>
          <w:i/>
          <w:iCs/>
          <w:lang w:val="ru-RU"/>
        </w:rPr>
        <w:t>по русскому языку и математике:</w:t>
      </w:r>
    </w:p>
    <w:p w:rsidR="000B0519" w:rsidRPr="000B0519" w:rsidRDefault="000B0519" w:rsidP="000B0519">
      <w:pPr>
        <w:pStyle w:val="a6"/>
        <w:ind w:left="821" w:right="304" w:firstLine="0"/>
        <w:rPr>
          <w:lang w:val="ru-RU"/>
        </w:rPr>
      </w:pPr>
      <w:proofErr w:type="gramStart"/>
      <w:r w:rsidRPr="000B0519">
        <w:rPr>
          <w:lang w:val="ru-RU"/>
        </w:rPr>
        <w:t xml:space="preserve">в </w:t>
      </w:r>
      <w:r w:rsidRPr="000B0519">
        <w:t>I</w:t>
      </w:r>
      <w:r w:rsidRPr="000B0519">
        <w:rPr>
          <w:lang w:val="ru-RU"/>
        </w:rPr>
        <w:t xml:space="preserve"> - </w:t>
      </w:r>
      <w:r w:rsidRPr="000B0519">
        <w:t>V</w:t>
      </w:r>
      <w:r w:rsidRPr="000B0519">
        <w:rPr>
          <w:lang w:val="ru-RU"/>
        </w:rPr>
        <w:t xml:space="preserve"> и в первом полугодии </w:t>
      </w:r>
      <w:r w:rsidRPr="000B0519">
        <w:t>VI</w:t>
      </w:r>
      <w:r w:rsidRPr="000B0519">
        <w:rPr>
          <w:lang w:val="ru-RU"/>
        </w:rPr>
        <w:t xml:space="preserve"> класса – после каждого урока у всех учеников;</w:t>
      </w:r>
      <w:proofErr w:type="gramEnd"/>
    </w:p>
    <w:p w:rsidR="000B0519" w:rsidRPr="000B0519" w:rsidRDefault="000B0519" w:rsidP="000B0519">
      <w:pPr>
        <w:pStyle w:val="a6"/>
        <w:ind w:right="110"/>
        <w:rPr>
          <w:lang w:val="ru-RU"/>
        </w:rPr>
      </w:pPr>
      <w:r w:rsidRPr="000B0519">
        <w:rPr>
          <w:lang w:val="ru-RU"/>
        </w:rPr>
        <w:t xml:space="preserve">во </w:t>
      </w:r>
      <w:r w:rsidRPr="000B0519">
        <w:t>II</w:t>
      </w:r>
      <w:r w:rsidRPr="000B0519">
        <w:rPr>
          <w:lang w:val="ru-RU"/>
        </w:rPr>
        <w:t xml:space="preserve"> полугодии </w:t>
      </w:r>
      <w:r w:rsidRPr="000B0519">
        <w:t>VI</w:t>
      </w:r>
      <w:r w:rsidRPr="000B0519">
        <w:rPr>
          <w:lang w:val="ru-RU"/>
        </w:rPr>
        <w:t xml:space="preserve"> класса и в </w:t>
      </w:r>
      <w:r w:rsidRPr="000B0519">
        <w:t>VII</w:t>
      </w:r>
      <w:r w:rsidRPr="000B0519">
        <w:rPr>
          <w:lang w:val="ru-RU"/>
        </w:rPr>
        <w:t>—</w:t>
      </w:r>
      <w:r w:rsidRPr="000B0519">
        <w:t>IX</w:t>
      </w:r>
      <w:r w:rsidRPr="000B0519">
        <w:rPr>
          <w:lang w:val="ru-RU"/>
        </w:rPr>
        <w:t xml:space="preserve"> классах – не все работы, а лишь наиболее значимые по своей важности, но с таким расчетом, чтобы раз в неделю тетради всех учащихся проверялись (по геометрии в </w:t>
      </w:r>
      <w:r w:rsidRPr="000B0519">
        <w:t>VII</w:t>
      </w:r>
      <w:r w:rsidRPr="000B0519">
        <w:rPr>
          <w:lang w:val="ru-RU"/>
        </w:rPr>
        <w:t xml:space="preserve"> - </w:t>
      </w:r>
      <w:r w:rsidRPr="000B0519">
        <w:t>IX</w:t>
      </w:r>
      <w:r w:rsidRPr="000B0519">
        <w:rPr>
          <w:lang w:val="ru-RU"/>
        </w:rPr>
        <w:t xml:space="preserve"> классах – один раз в две недели);</w:t>
      </w:r>
    </w:p>
    <w:p w:rsidR="000B0519" w:rsidRPr="000B0519" w:rsidRDefault="000B0519" w:rsidP="000B0519">
      <w:pPr>
        <w:pStyle w:val="a6"/>
        <w:ind w:right="111"/>
        <w:rPr>
          <w:lang w:val="ru-RU"/>
        </w:rPr>
      </w:pPr>
      <w:r w:rsidRPr="000B0519">
        <w:rPr>
          <w:lang w:val="ru-RU"/>
        </w:rPr>
        <w:t xml:space="preserve">в </w:t>
      </w:r>
      <w:r w:rsidRPr="000B0519">
        <w:t>X</w:t>
      </w:r>
      <w:r w:rsidRPr="000B0519">
        <w:rPr>
          <w:lang w:val="ru-RU"/>
        </w:rPr>
        <w:t>-</w:t>
      </w:r>
      <w:r w:rsidRPr="000B0519">
        <w:t>XI</w:t>
      </w:r>
      <w:r w:rsidRPr="000B0519">
        <w:rPr>
          <w:lang w:val="ru-RU"/>
        </w:rPr>
        <w:t xml:space="preserve"> классах </w:t>
      </w:r>
      <w:proofErr w:type="gramStart"/>
      <w:r w:rsidRPr="000B0519">
        <w:rPr>
          <w:lang w:val="ru-RU"/>
        </w:rPr>
        <w:t>–п</w:t>
      </w:r>
      <w:proofErr w:type="gramEnd"/>
      <w:r w:rsidRPr="000B0519">
        <w:rPr>
          <w:lang w:val="ru-RU"/>
        </w:rPr>
        <w:t>роверяются не все работы, а наиболее значимые по своей важности, но с таким расчетом, чтобы 2 раза в месяц учителем проверялись тетради всех учащихся;</w:t>
      </w:r>
    </w:p>
    <w:p w:rsidR="000B0519" w:rsidRPr="000B0519" w:rsidRDefault="000B0519" w:rsidP="000B0519">
      <w:pPr>
        <w:pStyle w:val="a6"/>
        <w:ind w:right="108"/>
        <w:rPr>
          <w:b/>
          <w:bCs/>
          <w:i/>
          <w:iCs/>
          <w:lang w:val="ru-RU"/>
        </w:rPr>
      </w:pPr>
      <w:r w:rsidRPr="000B0519">
        <w:rPr>
          <w:b/>
          <w:bCs/>
          <w:i/>
          <w:iCs/>
          <w:lang w:val="ru-RU"/>
        </w:rPr>
        <w:t>по иностранным языкам:</w:t>
      </w:r>
    </w:p>
    <w:p w:rsidR="000B0519" w:rsidRPr="000B0519" w:rsidRDefault="000B0519" w:rsidP="000B0519">
      <w:pPr>
        <w:pStyle w:val="a6"/>
        <w:ind w:right="108"/>
        <w:rPr>
          <w:lang w:val="ru-RU"/>
        </w:rPr>
      </w:pPr>
      <w:r w:rsidRPr="000B0519">
        <w:rPr>
          <w:lang w:val="ru-RU"/>
        </w:rPr>
        <w:t xml:space="preserve"> </w:t>
      </w:r>
      <w:proofErr w:type="gramStart"/>
      <w:r w:rsidRPr="000B0519">
        <w:rPr>
          <w:lang w:val="ru-RU"/>
        </w:rPr>
        <w:t xml:space="preserve">во </w:t>
      </w:r>
      <w:r w:rsidRPr="000B0519">
        <w:t>II</w:t>
      </w:r>
      <w:r w:rsidRPr="000B0519">
        <w:rPr>
          <w:lang w:val="ru-RU"/>
        </w:rPr>
        <w:t xml:space="preserve"> - </w:t>
      </w:r>
      <w:r w:rsidRPr="000B0519">
        <w:t>V</w:t>
      </w:r>
      <w:r w:rsidRPr="000B0519">
        <w:rPr>
          <w:lang w:val="ru-RU"/>
        </w:rPr>
        <w:t xml:space="preserve"> классах – после каждого урока; в </w:t>
      </w:r>
      <w:r w:rsidRPr="000B0519">
        <w:t>VI</w:t>
      </w:r>
      <w:r w:rsidRPr="000B0519">
        <w:rPr>
          <w:lang w:val="ru-RU"/>
        </w:rPr>
        <w:t xml:space="preserve"> - </w:t>
      </w:r>
      <w:r w:rsidRPr="000B0519">
        <w:t>XI</w:t>
      </w:r>
      <w:r w:rsidRPr="000B0519">
        <w:rPr>
          <w:lang w:val="ru-RU"/>
        </w:rPr>
        <w:t xml:space="preserve"> классах – не все работы, а лишь наиболее значимые по своей важности, но с таким расчетом, чтобы раз в 2 недели проверялись тетради учащихся </w:t>
      </w:r>
      <w:r w:rsidRPr="000B0519">
        <w:t>VI</w:t>
      </w:r>
      <w:r w:rsidRPr="000B0519">
        <w:rPr>
          <w:lang w:val="ru-RU"/>
        </w:rPr>
        <w:t xml:space="preserve"> - </w:t>
      </w:r>
      <w:r w:rsidRPr="000B0519">
        <w:t>IX</w:t>
      </w:r>
      <w:r w:rsidRPr="000B0519">
        <w:rPr>
          <w:lang w:val="ru-RU"/>
        </w:rPr>
        <w:t xml:space="preserve"> классов и не реже одного раза в учебную четверть – тетради учащихся </w:t>
      </w:r>
      <w:r w:rsidRPr="000B0519">
        <w:t>X</w:t>
      </w:r>
      <w:r w:rsidRPr="000B0519">
        <w:rPr>
          <w:lang w:val="ru-RU"/>
        </w:rPr>
        <w:t xml:space="preserve"> - </w:t>
      </w:r>
      <w:r w:rsidRPr="000B0519">
        <w:t>XI</w:t>
      </w:r>
      <w:r w:rsidRPr="000B0519">
        <w:rPr>
          <w:lang w:val="ru-RU"/>
        </w:rPr>
        <w:t xml:space="preserve"> классов, а тетради - словари – не реже одного раза в месяц;</w:t>
      </w:r>
      <w:proofErr w:type="gramEnd"/>
    </w:p>
    <w:p w:rsidR="000B0519" w:rsidRPr="000B0519" w:rsidRDefault="000B0519" w:rsidP="000B0519">
      <w:pPr>
        <w:pStyle w:val="a6"/>
        <w:ind w:right="110"/>
        <w:rPr>
          <w:lang w:val="ru-RU"/>
        </w:rPr>
      </w:pPr>
      <w:r w:rsidRPr="000B0519">
        <w:rPr>
          <w:b/>
          <w:bCs/>
          <w:i/>
          <w:iCs/>
          <w:lang w:val="ru-RU"/>
        </w:rPr>
        <w:t>по литературе:</w:t>
      </w:r>
      <w:r w:rsidRPr="000B0519">
        <w:rPr>
          <w:lang w:val="ru-RU"/>
        </w:rPr>
        <w:t xml:space="preserve"> в </w:t>
      </w:r>
      <w:r w:rsidRPr="000B0519">
        <w:t>V</w:t>
      </w:r>
      <w:r w:rsidRPr="000B0519">
        <w:rPr>
          <w:lang w:val="ru-RU"/>
        </w:rPr>
        <w:t xml:space="preserve"> - </w:t>
      </w:r>
      <w:r w:rsidRPr="000B0519">
        <w:t>IX</w:t>
      </w:r>
      <w:r w:rsidRPr="000B0519">
        <w:rPr>
          <w:lang w:val="ru-RU"/>
        </w:rPr>
        <w:t xml:space="preserve"> классах – не реже 1 раза в месяц; в </w:t>
      </w:r>
      <w:r w:rsidRPr="000B0519">
        <w:t>X</w:t>
      </w:r>
      <w:r w:rsidRPr="000B0519">
        <w:rPr>
          <w:lang w:val="ru-RU"/>
        </w:rPr>
        <w:t>-</w:t>
      </w:r>
      <w:r w:rsidRPr="000B0519">
        <w:t>XI</w:t>
      </w:r>
      <w:r w:rsidRPr="000B0519">
        <w:rPr>
          <w:lang w:val="ru-RU"/>
        </w:rPr>
        <w:t xml:space="preserve"> классах – не реже одного раза в месяц;</w:t>
      </w:r>
    </w:p>
    <w:p w:rsidR="000B0519" w:rsidRPr="000B0519" w:rsidRDefault="000B0519" w:rsidP="000B0519">
      <w:pPr>
        <w:pStyle w:val="a6"/>
        <w:ind w:right="108"/>
        <w:rPr>
          <w:lang w:val="ru-RU"/>
        </w:rPr>
      </w:pPr>
      <w:r w:rsidRPr="000B0519">
        <w:rPr>
          <w:b/>
          <w:bCs/>
          <w:i/>
          <w:iCs/>
          <w:lang w:val="ru-RU"/>
        </w:rPr>
        <w:t>по истории, обществознанию, основам государства и права, географии, биологии, физике, химии, трудовому обучению, технологии и ОБЖ</w:t>
      </w:r>
      <w:r w:rsidRPr="000B0519">
        <w:rPr>
          <w:lang w:val="ru-RU"/>
        </w:rPr>
        <w:t xml:space="preserve"> – выборочно, однако каждая тетрадь должна проверяться не реже одного - двух раз в учебную четверть.</w:t>
      </w:r>
    </w:p>
    <w:p w:rsidR="000B0519" w:rsidRPr="000B0519" w:rsidRDefault="000B0519" w:rsidP="000B0519">
      <w:pPr>
        <w:tabs>
          <w:tab w:val="left" w:pos="1309"/>
        </w:tabs>
        <w:spacing w:line="240" w:lineRule="auto"/>
        <w:ind w:right="1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2. Изложения и сочинения по русскому языку и литературе, а также все виды контрольных работ по предметам проверяются у всех</w:t>
      </w:r>
      <w:r w:rsidRPr="000B051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0519">
        <w:rPr>
          <w:rFonts w:ascii="Times New Roman" w:hAnsi="Times New Roman" w:cs="Times New Roman"/>
          <w:sz w:val="24"/>
          <w:szCs w:val="24"/>
        </w:rPr>
        <w:t>учащихся.</w:t>
      </w:r>
    </w:p>
    <w:p w:rsidR="000B0519" w:rsidRPr="000B0519" w:rsidRDefault="000B0519" w:rsidP="000B0519">
      <w:pPr>
        <w:tabs>
          <w:tab w:val="left" w:pos="1242"/>
        </w:tabs>
        <w:spacing w:line="240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 xml:space="preserve">3. Проверка контрольных работ учителями осуществляется в следующие сроки: </w:t>
      </w:r>
    </w:p>
    <w:p w:rsidR="000B0519" w:rsidRPr="000B0519" w:rsidRDefault="000B0519" w:rsidP="000B0519">
      <w:pPr>
        <w:tabs>
          <w:tab w:val="left" w:pos="1242"/>
        </w:tabs>
        <w:spacing w:line="240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контрольные диктанты и контрольные работы по математике в I—IX</w:t>
      </w:r>
      <w:r w:rsidRPr="000B05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0519">
        <w:rPr>
          <w:rFonts w:ascii="Times New Roman" w:hAnsi="Times New Roman" w:cs="Times New Roman"/>
          <w:sz w:val="24"/>
          <w:szCs w:val="24"/>
        </w:rPr>
        <w:t>классах проверяются и возвращаются учащимся к следующему уроку;</w:t>
      </w:r>
    </w:p>
    <w:p w:rsidR="000B0519" w:rsidRPr="000B0519" w:rsidRDefault="000B0519" w:rsidP="000B0519">
      <w:pPr>
        <w:pStyle w:val="a6"/>
        <w:ind w:right="114"/>
        <w:rPr>
          <w:lang w:val="ru-RU"/>
        </w:rPr>
      </w:pPr>
      <w:r w:rsidRPr="000B0519">
        <w:rPr>
          <w:lang w:val="ru-RU"/>
        </w:rPr>
        <w:t xml:space="preserve">изложения и сочинения в начальных классах проверяются и возвращаются учащимся не позже чем через 2 дня, а в </w:t>
      </w:r>
      <w:r w:rsidRPr="000B0519">
        <w:t>V</w:t>
      </w:r>
      <w:r w:rsidRPr="000B0519">
        <w:rPr>
          <w:lang w:val="ru-RU"/>
        </w:rPr>
        <w:t xml:space="preserve"> - </w:t>
      </w:r>
      <w:r w:rsidRPr="000B0519">
        <w:t>IX</w:t>
      </w:r>
      <w:r w:rsidRPr="000B0519">
        <w:rPr>
          <w:lang w:val="ru-RU"/>
        </w:rPr>
        <w:t xml:space="preserve"> классах – через неделю;</w:t>
      </w:r>
    </w:p>
    <w:p w:rsidR="000B0519" w:rsidRPr="000B0519" w:rsidRDefault="000B0519" w:rsidP="000B0519">
      <w:pPr>
        <w:pStyle w:val="a6"/>
        <w:ind w:left="821" w:right="304" w:firstLine="0"/>
        <w:rPr>
          <w:lang w:val="ru-RU"/>
        </w:rPr>
      </w:pPr>
      <w:r w:rsidRPr="000B0519">
        <w:rPr>
          <w:lang w:val="ru-RU"/>
        </w:rPr>
        <w:t xml:space="preserve">сочинения в </w:t>
      </w:r>
      <w:r w:rsidRPr="000B0519">
        <w:t>IV</w:t>
      </w:r>
      <w:r w:rsidRPr="000B0519">
        <w:rPr>
          <w:lang w:val="ru-RU"/>
        </w:rPr>
        <w:t xml:space="preserve"> - </w:t>
      </w:r>
      <w:r w:rsidRPr="000B0519">
        <w:t>XI</w:t>
      </w:r>
      <w:r w:rsidRPr="000B0519">
        <w:rPr>
          <w:lang w:val="ru-RU"/>
        </w:rPr>
        <w:t xml:space="preserve"> классах проверяются не более 10 учебных дней;</w:t>
      </w:r>
    </w:p>
    <w:p w:rsidR="000B0519" w:rsidRPr="000B0519" w:rsidRDefault="000B0519" w:rsidP="000B0519">
      <w:pPr>
        <w:pStyle w:val="a6"/>
        <w:ind w:right="112"/>
        <w:rPr>
          <w:lang w:val="ru-RU"/>
        </w:rPr>
      </w:pPr>
      <w:r w:rsidRPr="000B0519">
        <w:rPr>
          <w:lang w:val="ru-RU"/>
        </w:rPr>
        <w:t xml:space="preserve">контрольные работы по математике в </w:t>
      </w:r>
      <w:r w:rsidRPr="000B0519">
        <w:t>IX</w:t>
      </w:r>
      <w:r w:rsidRPr="000B0519">
        <w:rPr>
          <w:lang w:val="ru-RU"/>
        </w:rPr>
        <w:t xml:space="preserve"> - </w:t>
      </w:r>
      <w:r w:rsidRPr="000B0519">
        <w:t>XI</w:t>
      </w:r>
      <w:r w:rsidRPr="000B0519">
        <w:rPr>
          <w:lang w:val="ru-RU"/>
        </w:rPr>
        <w:t xml:space="preserve"> классах, физике, химии и иностранному языку в </w:t>
      </w:r>
      <w:r w:rsidRPr="000B0519">
        <w:t>V</w:t>
      </w:r>
      <w:r w:rsidRPr="000B0519">
        <w:rPr>
          <w:lang w:val="ru-RU"/>
        </w:rPr>
        <w:t xml:space="preserve"> - </w:t>
      </w:r>
      <w:r w:rsidRPr="000B0519">
        <w:t>XI</w:t>
      </w:r>
      <w:r w:rsidRPr="000B0519">
        <w:rPr>
          <w:lang w:val="ru-RU"/>
        </w:rPr>
        <w:t xml:space="preserve"> классах проверяются, как правило, к следующему уроку, а при большом количестве работ (более 75) - через один - два урока.</w:t>
      </w:r>
    </w:p>
    <w:p w:rsidR="000B0519" w:rsidRPr="000B0519" w:rsidRDefault="000B0519" w:rsidP="000B0519">
      <w:pPr>
        <w:tabs>
          <w:tab w:val="left" w:pos="1302"/>
        </w:tabs>
        <w:spacing w:before="44" w:line="240" w:lineRule="auto"/>
        <w:ind w:right="1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4. В проверяемых работах учитель отмечает и исправляет допущенные ошибки, руководствуясь</w:t>
      </w:r>
      <w:r w:rsidRPr="000B05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0519">
        <w:rPr>
          <w:rFonts w:ascii="Times New Roman" w:hAnsi="Times New Roman" w:cs="Times New Roman"/>
          <w:sz w:val="24"/>
          <w:szCs w:val="24"/>
        </w:rPr>
        <w:t>следующим:</w:t>
      </w:r>
    </w:p>
    <w:p w:rsidR="000B0519" w:rsidRPr="000B0519" w:rsidRDefault="000B0519" w:rsidP="000B0519">
      <w:pPr>
        <w:pStyle w:val="a6"/>
        <w:ind w:right="104"/>
        <w:rPr>
          <w:lang w:val="ru-RU"/>
        </w:rPr>
      </w:pPr>
      <w:r w:rsidRPr="000B0519">
        <w:rPr>
          <w:lang w:val="ru-RU"/>
        </w:rPr>
        <w:t xml:space="preserve">при проверке тетрадей и контрольных работ по русскому языку и математике учащихся </w:t>
      </w:r>
      <w:r w:rsidRPr="000B0519">
        <w:t>I</w:t>
      </w:r>
      <w:r w:rsidRPr="000B0519">
        <w:rPr>
          <w:lang w:val="ru-RU"/>
        </w:rPr>
        <w:t xml:space="preserve"> - </w:t>
      </w:r>
      <w:r w:rsidRPr="000B0519">
        <w:t>IV</w:t>
      </w:r>
      <w:r w:rsidRPr="000B0519">
        <w:rPr>
          <w:lang w:val="ru-RU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0B0519">
        <w:t>I</w:t>
      </w:r>
      <w:r w:rsidRPr="000B0519">
        <w:rPr>
          <w:lang w:val="ru-RU"/>
        </w:rPr>
        <w:t xml:space="preserve"> – орфографическая ошибка, </w:t>
      </w:r>
      <w:r w:rsidRPr="000B0519">
        <w:t>V</w:t>
      </w:r>
      <w:r w:rsidRPr="000B0519">
        <w:rPr>
          <w:lang w:val="ru-RU"/>
        </w:rPr>
        <w:t xml:space="preserve"> – пунктуационная);</w:t>
      </w:r>
    </w:p>
    <w:p w:rsidR="000B0519" w:rsidRPr="000B0519" w:rsidRDefault="000B0519" w:rsidP="000B0519">
      <w:pPr>
        <w:pStyle w:val="a6"/>
        <w:ind w:right="109"/>
        <w:rPr>
          <w:lang w:val="ru-RU"/>
        </w:rPr>
      </w:pPr>
      <w:r w:rsidRPr="000B0519">
        <w:rPr>
          <w:lang w:val="ru-RU"/>
        </w:rPr>
        <w:t xml:space="preserve">при проверке изложений и сочинений и </w:t>
      </w:r>
      <w:r w:rsidRPr="000B0519">
        <w:t>V</w:t>
      </w:r>
      <w:r w:rsidRPr="000B0519">
        <w:rPr>
          <w:lang w:val="ru-RU"/>
        </w:rPr>
        <w:t xml:space="preserve"> - </w:t>
      </w:r>
      <w:r w:rsidRPr="000B0519">
        <w:t>XI</w:t>
      </w:r>
      <w:r w:rsidRPr="000B0519">
        <w:rPr>
          <w:lang w:val="ru-RU"/>
        </w:rPr>
        <w:t xml:space="preserve">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</w:t>
      </w:r>
      <w:proofErr w:type="gramStart"/>
      <w:r w:rsidRPr="000B0519">
        <w:rPr>
          <w:lang w:val="ru-RU"/>
        </w:rPr>
        <w:t>Р</w:t>
      </w:r>
      <w:proofErr w:type="gramEnd"/>
      <w:r w:rsidRPr="000B0519">
        <w:rPr>
          <w:lang w:val="ru-RU"/>
        </w:rPr>
        <w:t>, грамматические – знаком Г;</w:t>
      </w:r>
    </w:p>
    <w:p w:rsidR="000B0519" w:rsidRPr="000B0519" w:rsidRDefault="000B0519" w:rsidP="000B0519">
      <w:pPr>
        <w:pStyle w:val="a6"/>
        <w:ind w:right="111"/>
        <w:rPr>
          <w:lang w:val="ru-RU"/>
        </w:rPr>
      </w:pPr>
      <w:r w:rsidRPr="000B0519">
        <w:rPr>
          <w:lang w:val="ru-RU"/>
        </w:rPr>
        <w:t xml:space="preserve">при проверке тетрадей и контрольных работ учащихся </w:t>
      </w:r>
      <w:r w:rsidRPr="000B0519">
        <w:rPr>
          <w:spacing w:val="-3"/>
        </w:rPr>
        <w:t>V</w:t>
      </w:r>
      <w:r w:rsidRPr="000B0519">
        <w:rPr>
          <w:spacing w:val="-3"/>
          <w:lang w:val="ru-RU"/>
        </w:rPr>
        <w:t xml:space="preserve"> </w:t>
      </w:r>
      <w:r w:rsidRPr="000B0519">
        <w:rPr>
          <w:lang w:val="ru-RU"/>
        </w:rPr>
        <w:t xml:space="preserve">- </w:t>
      </w:r>
      <w:r w:rsidRPr="000B0519">
        <w:t>XI</w:t>
      </w:r>
      <w:r w:rsidRPr="000B0519">
        <w:rPr>
          <w:lang w:val="ru-RU"/>
        </w:rPr>
        <w:t xml:space="preserve"> классов по русскому языку и математике учитель только подчеркивает и отмечает на полях допущенную ошибку, которую исправляет сам</w:t>
      </w:r>
      <w:r w:rsidRPr="000B0519">
        <w:rPr>
          <w:spacing w:val="-13"/>
          <w:lang w:val="ru-RU"/>
        </w:rPr>
        <w:t xml:space="preserve"> </w:t>
      </w:r>
      <w:r w:rsidRPr="000B0519">
        <w:rPr>
          <w:lang w:val="ru-RU"/>
        </w:rPr>
        <w:t>ученик;</w:t>
      </w:r>
    </w:p>
    <w:p w:rsidR="000B0519" w:rsidRPr="000B0519" w:rsidRDefault="000B0519" w:rsidP="000B0519">
      <w:pPr>
        <w:pStyle w:val="a6"/>
        <w:ind w:right="116"/>
        <w:rPr>
          <w:lang w:val="ru-RU"/>
        </w:rPr>
      </w:pPr>
      <w:r w:rsidRPr="000B0519">
        <w:rPr>
          <w:lang w:val="ru-RU"/>
        </w:rPr>
        <w:t xml:space="preserve">по иностранному языку в </w:t>
      </w:r>
      <w:r w:rsidRPr="000B0519">
        <w:t>V</w:t>
      </w:r>
      <w:r w:rsidRPr="000B0519">
        <w:rPr>
          <w:lang w:val="ru-RU"/>
        </w:rPr>
        <w:t xml:space="preserve"> - </w:t>
      </w:r>
      <w:r w:rsidRPr="000B0519">
        <w:t>XI</w:t>
      </w:r>
      <w:r w:rsidRPr="000B0519">
        <w:rPr>
          <w:lang w:val="ru-RU"/>
        </w:rPr>
        <w:t xml:space="preserve"> классах учитель исправляет ошибку, допущенную учеником, сам;</w:t>
      </w:r>
    </w:p>
    <w:p w:rsidR="000B0519" w:rsidRPr="000B0519" w:rsidRDefault="000B0519" w:rsidP="000B0519">
      <w:pPr>
        <w:pStyle w:val="a6"/>
        <w:ind w:right="115"/>
        <w:rPr>
          <w:lang w:val="ru-RU"/>
        </w:rPr>
      </w:pPr>
      <w:r w:rsidRPr="000B0519">
        <w:rPr>
          <w:lang w:val="ru-RU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0B0519" w:rsidRPr="000B0519" w:rsidRDefault="000B0519" w:rsidP="000B0519">
      <w:pPr>
        <w:pStyle w:val="a6"/>
        <w:ind w:right="111"/>
        <w:rPr>
          <w:lang w:val="ru-RU"/>
        </w:rPr>
      </w:pPr>
      <w:r w:rsidRPr="000B0519">
        <w:rPr>
          <w:lang w:val="ru-RU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0B0519" w:rsidRPr="000B0519" w:rsidRDefault="000B0519" w:rsidP="000B0519">
      <w:pPr>
        <w:pStyle w:val="a6"/>
        <w:ind w:left="0" w:right="304" w:firstLine="821"/>
        <w:rPr>
          <w:lang w:val="ru-RU"/>
        </w:rPr>
      </w:pPr>
      <w:r w:rsidRPr="000B0519">
        <w:rPr>
          <w:lang w:val="ru-RU"/>
        </w:rPr>
        <w:t>после подсчета ошибок в установленном порядке выставляется оценка работы.</w:t>
      </w:r>
    </w:p>
    <w:p w:rsidR="000B0519" w:rsidRPr="000B0519" w:rsidRDefault="000B0519" w:rsidP="000B0519">
      <w:pPr>
        <w:tabs>
          <w:tab w:val="left" w:pos="1249"/>
        </w:tabs>
        <w:spacing w:line="240" w:lineRule="auto"/>
        <w:ind w:right="1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 xml:space="preserve">5. Порядок проверки письменных работ учащихся учителями других предметов  разрабатываются методическими объединениями школы исходя из особенностей и потребностей </w:t>
      </w:r>
      <w:proofErr w:type="gramStart"/>
      <w:r w:rsidRPr="000B0519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0B0519">
        <w:rPr>
          <w:rFonts w:ascii="Times New Roman" w:hAnsi="Times New Roman" w:cs="Times New Roman"/>
          <w:sz w:val="24"/>
          <w:szCs w:val="24"/>
        </w:rPr>
        <w:t>.</w:t>
      </w:r>
    </w:p>
    <w:p w:rsidR="000B0519" w:rsidRPr="000B0519" w:rsidRDefault="000B0519" w:rsidP="000B0519">
      <w:pPr>
        <w:tabs>
          <w:tab w:val="left" w:pos="1249"/>
        </w:tabs>
        <w:spacing w:line="240" w:lineRule="auto"/>
        <w:ind w:right="1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519">
        <w:rPr>
          <w:rFonts w:ascii="Times New Roman" w:hAnsi="Times New Roman" w:cs="Times New Roman"/>
          <w:sz w:val="24"/>
          <w:szCs w:val="24"/>
        </w:rPr>
        <w:t>6. Все контрольные работы обязательно оцениваются учителем с занесением отметок в классный</w:t>
      </w:r>
      <w:r w:rsidRPr="000B05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0519">
        <w:rPr>
          <w:rFonts w:ascii="Times New Roman" w:hAnsi="Times New Roman" w:cs="Times New Roman"/>
          <w:sz w:val="24"/>
          <w:szCs w:val="24"/>
        </w:rPr>
        <w:t xml:space="preserve">журнал. При оценке письменных работ учащихся учителя руководствуются соответствующими нормами оценки знаний, умений и навыков школьников (или иными установленными критериями проверки работ). </w:t>
      </w:r>
    </w:p>
    <w:p w:rsidR="000B0519" w:rsidRPr="009C572C" w:rsidRDefault="000B0519" w:rsidP="000B0519">
      <w:pPr>
        <w:tabs>
          <w:tab w:val="left" w:pos="1249"/>
        </w:tabs>
        <w:ind w:right="112" w:firstLine="426"/>
        <w:jc w:val="both"/>
        <w:rPr>
          <w:rFonts w:ascii="Times New Roman" w:hAnsi="Times New Roman" w:cs="Times New Roman"/>
        </w:rPr>
      </w:pPr>
    </w:p>
    <w:p w:rsidR="000B0519" w:rsidRPr="00D06FFF" w:rsidRDefault="000B0519" w:rsidP="000B0519">
      <w:pPr>
        <w:pStyle w:val="a5"/>
        <w:jc w:val="center"/>
        <w:rPr>
          <w:rFonts w:ascii="Times New Roman" w:hAnsi="Times New Roman" w:cs="Times New Roman"/>
        </w:rPr>
      </w:pPr>
    </w:p>
    <w:p w:rsidR="000B0519" w:rsidRDefault="000B0519"/>
    <w:sectPr w:rsidR="000B0519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6A4"/>
    <w:multiLevelType w:val="hybridMultilevel"/>
    <w:tmpl w:val="81BA3DA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E3F0C17"/>
    <w:multiLevelType w:val="hybridMultilevel"/>
    <w:tmpl w:val="B276E5C8"/>
    <w:lvl w:ilvl="0" w:tplc="DEEA42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4028"/>
    <w:multiLevelType w:val="hybridMultilevel"/>
    <w:tmpl w:val="13CCE0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AEF3399"/>
    <w:multiLevelType w:val="hybridMultilevel"/>
    <w:tmpl w:val="776E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9B3E51"/>
    <w:multiLevelType w:val="hybridMultilevel"/>
    <w:tmpl w:val="C25A6C6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7C71136"/>
    <w:multiLevelType w:val="hybridMultilevel"/>
    <w:tmpl w:val="1550185C"/>
    <w:lvl w:ilvl="0" w:tplc="D44E70DC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ACAAB2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EE3E6FC8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D07E0FF2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0ED8BD3A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E71EF4C6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EDE4E380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6A06C74A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D50CAF62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6">
    <w:nsid w:val="68BC324A"/>
    <w:multiLevelType w:val="hybridMultilevel"/>
    <w:tmpl w:val="F02EC7E6"/>
    <w:lvl w:ilvl="0" w:tplc="D214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55D1D"/>
    <w:multiLevelType w:val="hybridMultilevel"/>
    <w:tmpl w:val="3536B37E"/>
    <w:lvl w:ilvl="0" w:tplc="1AD6E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0B0519"/>
    <w:rsid w:val="00092CB4"/>
    <w:rsid w:val="000B0519"/>
    <w:rsid w:val="00237DE7"/>
    <w:rsid w:val="003D1977"/>
    <w:rsid w:val="00D5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1">
    <w:name w:val="heading 1"/>
    <w:basedOn w:val="a"/>
    <w:link w:val="10"/>
    <w:uiPriority w:val="99"/>
    <w:qFormat/>
    <w:rsid w:val="000B0519"/>
    <w:pPr>
      <w:widowControl w:val="0"/>
      <w:spacing w:before="1" w:after="0" w:line="240" w:lineRule="auto"/>
      <w:ind w:left="1721" w:hanging="24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B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No Spacing"/>
    <w:uiPriority w:val="1"/>
    <w:qFormat/>
    <w:rsid w:val="000B0519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0B0519"/>
    <w:pPr>
      <w:widowControl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0B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99"/>
    <w:qFormat/>
    <w:rsid w:val="000B0519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3113</Words>
  <Characters>17748</Characters>
  <Application>Microsoft Office Word</Application>
  <DocSecurity>0</DocSecurity>
  <Lines>147</Lines>
  <Paragraphs>41</Paragraphs>
  <ScaleCrop>false</ScaleCrop>
  <Company>Microsoft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2019-10-21T11:46:00Z</dcterms:created>
  <dcterms:modified xsi:type="dcterms:W3CDTF">2019-10-21T11:49:00Z</dcterms:modified>
</cp:coreProperties>
</file>